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2A" w:rsidRPr="00A5718A" w:rsidRDefault="006D362A" w:rsidP="00675400">
      <w:pPr>
        <w:pStyle w:val="7"/>
        <w:ind w:left="0" w:firstLine="0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Информационный бюллетень</w:t>
      </w:r>
    </w:p>
    <w:p w:rsidR="006D362A" w:rsidRPr="00A5718A" w:rsidRDefault="006D362A" w:rsidP="00675400">
      <w:pPr>
        <w:pStyle w:val="7"/>
        <w:ind w:left="0" w:firstLine="0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Дубенского муниципального района</w:t>
      </w:r>
    </w:p>
    <w:p w:rsidR="006D362A" w:rsidRPr="00A5718A" w:rsidRDefault="006D362A" w:rsidP="00675400">
      <w:pPr>
        <w:pStyle w:val="7"/>
        <w:ind w:left="0" w:firstLine="0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Республики Мордовия</w:t>
      </w:r>
    </w:p>
    <w:p w:rsidR="006D362A" w:rsidRPr="00A5718A" w:rsidRDefault="006D362A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</w:p>
    <w:p w:rsidR="006D362A" w:rsidRPr="00A5718A" w:rsidRDefault="006D362A" w:rsidP="00675400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Является официальным печатным изданием</w:t>
      </w:r>
    </w:p>
    <w:p w:rsidR="006D362A" w:rsidRPr="00A5718A" w:rsidRDefault="006D362A" w:rsidP="00675400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Дубенского муниципального района</w:t>
      </w:r>
    </w:p>
    <w:p w:rsidR="006D362A" w:rsidRPr="00A5718A" w:rsidRDefault="006D362A" w:rsidP="00675400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Республики Мордовия</w:t>
      </w:r>
    </w:p>
    <w:p w:rsidR="006D362A" w:rsidRPr="00A5718A" w:rsidRDefault="006D362A" w:rsidP="00675400">
      <w:pPr>
        <w:pStyle w:val="7"/>
        <w:ind w:left="0" w:firstLine="0"/>
        <w:rPr>
          <w:color w:val="000000" w:themeColor="text1"/>
          <w:sz w:val="20"/>
        </w:rPr>
      </w:pPr>
      <w:r w:rsidRPr="00A5718A">
        <w:rPr>
          <w:color w:val="000000" w:themeColor="text1"/>
          <w:sz w:val="20"/>
        </w:rPr>
        <w:t xml:space="preserve">   </w:t>
      </w:r>
    </w:p>
    <w:p w:rsidR="00480DF9" w:rsidRPr="00A5718A" w:rsidRDefault="00363C2F" w:rsidP="00675400">
      <w:pPr>
        <w:pStyle w:val="7"/>
        <w:ind w:left="0" w:firstLine="0"/>
        <w:rPr>
          <w:b/>
          <w:color w:val="000000" w:themeColor="text1"/>
          <w:sz w:val="20"/>
          <w:u w:val="single"/>
        </w:rPr>
      </w:pPr>
      <w:r>
        <w:rPr>
          <w:b/>
          <w:color w:val="000000" w:themeColor="text1"/>
          <w:sz w:val="20"/>
          <w:u w:val="single"/>
        </w:rPr>
        <w:t>26</w:t>
      </w:r>
      <w:r w:rsidR="00437738" w:rsidRPr="00A5718A">
        <w:rPr>
          <w:b/>
          <w:color w:val="000000" w:themeColor="text1"/>
          <w:sz w:val="20"/>
          <w:u w:val="single"/>
        </w:rPr>
        <w:t>.</w:t>
      </w:r>
      <w:r w:rsidR="00DF0C2A" w:rsidRPr="00A5718A">
        <w:rPr>
          <w:b/>
          <w:color w:val="000000" w:themeColor="text1"/>
          <w:sz w:val="20"/>
          <w:u w:val="single"/>
        </w:rPr>
        <w:t>10</w:t>
      </w:r>
      <w:r w:rsidR="001654C8" w:rsidRPr="00A5718A">
        <w:rPr>
          <w:b/>
          <w:color w:val="000000" w:themeColor="text1"/>
          <w:sz w:val="20"/>
          <w:u w:val="single"/>
        </w:rPr>
        <w:t>.2018</w:t>
      </w:r>
      <w:r w:rsidR="006D362A" w:rsidRPr="00A5718A">
        <w:rPr>
          <w:b/>
          <w:color w:val="000000" w:themeColor="text1"/>
          <w:sz w:val="20"/>
          <w:u w:val="single"/>
        </w:rPr>
        <w:t xml:space="preserve"> г.</w:t>
      </w:r>
      <w:r w:rsidR="006D362A" w:rsidRPr="00A5718A">
        <w:rPr>
          <w:b/>
          <w:color w:val="000000" w:themeColor="text1"/>
          <w:sz w:val="20"/>
        </w:rPr>
        <w:t xml:space="preserve">                                                                                                             </w:t>
      </w:r>
      <w:r w:rsidR="00294AB1" w:rsidRPr="00A5718A">
        <w:rPr>
          <w:b/>
          <w:color w:val="000000" w:themeColor="text1"/>
          <w:sz w:val="20"/>
          <w:u w:val="single"/>
        </w:rPr>
        <w:t xml:space="preserve">№ </w:t>
      </w:r>
      <w:r>
        <w:rPr>
          <w:b/>
          <w:color w:val="000000" w:themeColor="text1"/>
          <w:sz w:val="20"/>
          <w:u w:val="single"/>
        </w:rPr>
        <w:t>30</w:t>
      </w:r>
      <w:r w:rsidR="005C36CB" w:rsidRPr="00A5718A">
        <w:rPr>
          <w:b/>
          <w:color w:val="000000" w:themeColor="text1"/>
          <w:sz w:val="20"/>
          <w:u w:val="single"/>
        </w:rPr>
        <w:t xml:space="preserve"> (2</w:t>
      </w:r>
      <w:r w:rsidR="007743D6" w:rsidRPr="00A5718A">
        <w:rPr>
          <w:b/>
          <w:color w:val="000000" w:themeColor="text1"/>
          <w:sz w:val="20"/>
          <w:u w:val="single"/>
        </w:rPr>
        <w:t>1</w:t>
      </w:r>
      <w:r>
        <w:rPr>
          <w:b/>
          <w:color w:val="000000" w:themeColor="text1"/>
          <w:sz w:val="20"/>
          <w:u w:val="single"/>
        </w:rPr>
        <w:t>6</w:t>
      </w:r>
      <w:r w:rsidR="006D362A" w:rsidRPr="00A5718A">
        <w:rPr>
          <w:b/>
          <w:color w:val="000000" w:themeColor="text1"/>
          <w:sz w:val="20"/>
          <w:u w:val="single"/>
        </w:rPr>
        <w:t>)</w:t>
      </w:r>
    </w:p>
    <w:p w:rsidR="00DF0C2A" w:rsidRPr="00A5718A" w:rsidRDefault="00480DF9" w:rsidP="00DF0C2A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</w:pPr>
      <w:r w:rsidRPr="00A5718A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A5718A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A5718A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A5718A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A5718A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</w:p>
    <w:p w:rsidR="00DF0C2A" w:rsidRPr="00A5718A" w:rsidRDefault="00DF0C2A" w:rsidP="00DF0C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:rsidR="00363C2F" w:rsidRPr="00363C2F" w:rsidRDefault="00363C2F" w:rsidP="00363C2F">
      <w:pPr>
        <w:pStyle w:val="af6"/>
        <w:jc w:val="center"/>
        <w:outlineLvl w:val="0"/>
        <w:rPr>
          <w:b/>
          <w:color w:val="000000" w:themeColor="text1"/>
        </w:rPr>
      </w:pPr>
      <w:r w:rsidRPr="00363C2F">
        <w:rPr>
          <w:b/>
          <w:color w:val="000000" w:themeColor="text1"/>
        </w:rPr>
        <w:t>ГЛАВА</w:t>
      </w:r>
    </w:p>
    <w:p w:rsidR="00363C2F" w:rsidRPr="00363C2F" w:rsidRDefault="00363C2F" w:rsidP="00363C2F">
      <w:pPr>
        <w:pStyle w:val="af6"/>
        <w:jc w:val="center"/>
        <w:outlineLvl w:val="0"/>
        <w:rPr>
          <w:b/>
          <w:color w:val="000000" w:themeColor="text1"/>
        </w:rPr>
      </w:pPr>
      <w:r w:rsidRPr="00363C2F">
        <w:rPr>
          <w:b/>
          <w:color w:val="000000" w:themeColor="text1"/>
        </w:rPr>
        <w:t>Дубенского муниципального района</w:t>
      </w:r>
    </w:p>
    <w:p w:rsidR="00363C2F" w:rsidRPr="00363C2F" w:rsidRDefault="00363C2F" w:rsidP="00363C2F">
      <w:pPr>
        <w:pStyle w:val="af6"/>
        <w:jc w:val="center"/>
        <w:outlineLvl w:val="0"/>
        <w:rPr>
          <w:b/>
          <w:color w:val="000000" w:themeColor="text1"/>
        </w:rPr>
      </w:pPr>
      <w:r w:rsidRPr="00363C2F">
        <w:rPr>
          <w:b/>
          <w:color w:val="000000" w:themeColor="text1"/>
        </w:rPr>
        <w:t>Республики Мордовия</w:t>
      </w:r>
    </w:p>
    <w:p w:rsidR="00363C2F" w:rsidRPr="00363C2F" w:rsidRDefault="00363C2F" w:rsidP="00363C2F">
      <w:pPr>
        <w:pStyle w:val="af6"/>
        <w:jc w:val="center"/>
        <w:rPr>
          <w:b/>
          <w:color w:val="000000" w:themeColor="text1"/>
        </w:rPr>
      </w:pPr>
    </w:p>
    <w:p w:rsidR="00363C2F" w:rsidRPr="00363C2F" w:rsidRDefault="00363C2F" w:rsidP="00363C2F">
      <w:pPr>
        <w:pStyle w:val="af6"/>
        <w:jc w:val="center"/>
        <w:outlineLvl w:val="0"/>
        <w:rPr>
          <w:b/>
          <w:color w:val="000000" w:themeColor="text1"/>
        </w:rPr>
      </w:pPr>
      <w:r w:rsidRPr="00363C2F">
        <w:rPr>
          <w:b/>
          <w:color w:val="000000" w:themeColor="text1"/>
        </w:rPr>
        <w:t>ПОСТАНОВЛЕНИЕ</w:t>
      </w:r>
    </w:p>
    <w:p w:rsidR="00363C2F" w:rsidRPr="00363C2F" w:rsidRDefault="00363C2F" w:rsidP="00363C2F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363C2F" w:rsidRPr="00363C2F" w:rsidRDefault="00363C2F" w:rsidP="00363C2F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63C2F">
        <w:rPr>
          <w:rStyle w:val="af5"/>
          <w:rFonts w:ascii="Times New Roman" w:hAnsi="Times New Roman"/>
          <w:b w:val="0"/>
          <w:bCs/>
          <w:color w:val="000000" w:themeColor="text1"/>
          <w:sz w:val="20"/>
          <w:szCs w:val="20"/>
        </w:rPr>
        <w:t>25.10.2018</w:t>
      </w:r>
      <w:r w:rsidRPr="00363C2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                      №8</w:t>
      </w:r>
    </w:p>
    <w:p w:rsidR="00363C2F" w:rsidRPr="00363C2F" w:rsidRDefault="00363C2F" w:rsidP="00363C2F">
      <w:pPr>
        <w:jc w:val="center"/>
        <w:rPr>
          <w:rFonts w:ascii="Times New Roman" w:hAnsi="Times New Roman" w:cs="Times New Roman"/>
          <w:sz w:val="20"/>
          <w:szCs w:val="20"/>
        </w:rPr>
      </w:pPr>
      <w:r w:rsidRPr="00363C2F">
        <w:rPr>
          <w:rFonts w:ascii="Times New Roman" w:hAnsi="Times New Roman" w:cs="Times New Roman"/>
          <w:sz w:val="20"/>
          <w:szCs w:val="20"/>
        </w:rPr>
        <w:t>с. Дубенки</w:t>
      </w:r>
    </w:p>
    <w:p w:rsidR="00363C2F" w:rsidRPr="00363C2F" w:rsidRDefault="00363C2F" w:rsidP="00363C2F">
      <w:pPr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363C2F">
        <w:rPr>
          <w:rFonts w:ascii="Times New Roman" w:hAnsi="Times New Roman" w:cs="Times New Roman"/>
          <w:sz w:val="20"/>
          <w:szCs w:val="20"/>
        </w:rPr>
        <w:t>О проведении публичных слушаний.</w:t>
      </w:r>
    </w:p>
    <w:p w:rsidR="00363C2F" w:rsidRPr="00363C2F" w:rsidRDefault="00363C2F" w:rsidP="00363C2F">
      <w:pPr>
        <w:pStyle w:val="af6"/>
        <w:ind w:firstLine="709"/>
        <w:jc w:val="both"/>
        <w:rPr>
          <w:color w:val="000000"/>
        </w:rPr>
      </w:pPr>
      <w:r w:rsidRPr="00363C2F">
        <w:rPr>
          <w:color w:val="000000"/>
        </w:rPr>
        <w:t>В соответствии со статьями 28 и 44 Федерального закона от 06.10.2003 г. №131-ФЗ «Об общих принципах организации местного самоуправления в Российской Федерации», статьей 14 Устава Дубенского муниципального района постановляю:</w:t>
      </w:r>
    </w:p>
    <w:p w:rsidR="00363C2F" w:rsidRPr="00363C2F" w:rsidRDefault="00363C2F" w:rsidP="00363C2F">
      <w:pPr>
        <w:pStyle w:val="af6"/>
        <w:ind w:firstLine="284"/>
        <w:jc w:val="both"/>
        <w:rPr>
          <w:color w:val="000000"/>
        </w:rPr>
      </w:pPr>
      <w:r w:rsidRPr="00363C2F">
        <w:rPr>
          <w:color w:val="000000"/>
        </w:rPr>
        <w:t xml:space="preserve"> 1. Назначить публичные слушания по   следующим вопросам:</w:t>
      </w:r>
    </w:p>
    <w:p w:rsidR="00363C2F" w:rsidRPr="00363C2F" w:rsidRDefault="00363C2F" w:rsidP="00363C2F">
      <w:pPr>
        <w:pStyle w:val="af6"/>
        <w:ind w:firstLine="284"/>
        <w:jc w:val="both"/>
        <w:rPr>
          <w:color w:val="000000"/>
        </w:rPr>
      </w:pPr>
      <w:r w:rsidRPr="00363C2F">
        <w:rPr>
          <w:color w:val="000000"/>
        </w:rPr>
        <w:t>1.1. О внесении изменении в Устав Дубенского муниципального района;</w:t>
      </w:r>
    </w:p>
    <w:p w:rsidR="00363C2F" w:rsidRPr="00363C2F" w:rsidRDefault="00363C2F" w:rsidP="00363C2F">
      <w:pPr>
        <w:pStyle w:val="28"/>
        <w:rPr>
          <w:sz w:val="20"/>
          <w:szCs w:val="20"/>
        </w:rPr>
      </w:pPr>
      <w:r w:rsidRPr="00363C2F">
        <w:rPr>
          <w:sz w:val="20"/>
          <w:szCs w:val="20"/>
        </w:rPr>
        <w:t xml:space="preserve">    1.2. По реализации  национального проекта «Безопасные и качественные  автомобильные дороги» (Перечень и план работ по  автодорогам регионального (межмуниципального) значения на территории Республики Мордовия; Программа дорожной деятельности Республики Мордовия).</w:t>
      </w:r>
    </w:p>
    <w:p w:rsidR="00363C2F" w:rsidRPr="00363C2F" w:rsidRDefault="00363C2F" w:rsidP="00363C2F">
      <w:pPr>
        <w:pStyle w:val="af6"/>
        <w:ind w:firstLine="284"/>
        <w:jc w:val="both"/>
        <w:rPr>
          <w:color w:val="000000"/>
        </w:rPr>
      </w:pPr>
      <w:r w:rsidRPr="00363C2F">
        <w:rPr>
          <w:color w:val="000000"/>
        </w:rPr>
        <w:t> 2. Публичные слушания провести 29  ноября 2018 г. в 16-00 в актовом зале администрации Дубенского муниципального района.</w:t>
      </w:r>
    </w:p>
    <w:p w:rsidR="00363C2F" w:rsidRPr="00363C2F" w:rsidRDefault="00363C2F" w:rsidP="00363C2F">
      <w:pPr>
        <w:pStyle w:val="af6"/>
        <w:ind w:firstLine="284"/>
        <w:jc w:val="both"/>
        <w:rPr>
          <w:color w:val="000000"/>
        </w:rPr>
      </w:pPr>
      <w:r w:rsidRPr="00363C2F">
        <w:rPr>
          <w:color w:val="000000"/>
        </w:rPr>
        <w:t xml:space="preserve">3. Утвердить рабочую группу по организации и проведению публичных слушаний (приложение №1). </w:t>
      </w:r>
    </w:p>
    <w:p w:rsidR="00363C2F" w:rsidRPr="00363C2F" w:rsidRDefault="00363C2F" w:rsidP="00363C2F">
      <w:pPr>
        <w:pStyle w:val="af6"/>
        <w:ind w:firstLine="284"/>
        <w:jc w:val="both"/>
        <w:rPr>
          <w:color w:val="000000"/>
        </w:rPr>
      </w:pPr>
      <w:r w:rsidRPr="00363C2F">
        <w:rPr>
          <w:color w:val="000000"/>
        </w:rPr>
        <w:t>4. Настоящее постановление вступает в силу со дня его подписания. </w:t>
      </w:r>
    </w:p>
    <w:p w:rsidR="00363C2F" w:rsidRPr="00363C2F" w:rsidRDefault="00363C2F" w:rsidP="00363C2F">
      <w:pPr>
        <w:tabs>
          <w:tab w:val="left" w:pos="113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363C2F">
        <w:rPr>
          <w:rFonts w:ascii="Times New Roman" w:hAnsi="Times New Roman" w:cs="Times New Roman"/>
          <w:color w:val="000000"/>
          <w:sz w:val="20"/>
          <w:szCs w:val="20"/>
        </w:rPr>
        <w:t xml:space="preserve">Информация   </w:t>
      </w:r>
      <w:r w:rsidRPr="00363C2F">
        <w:rPr>
          <w:rFonts w:ascii="Times New Roman" w:hAnsi="Times New Roman" w:cs="Times New Roman"/>
          <w:sz w:val="20"/>
          <w:szCs w:val="20"/>
        </w:rPr>
        <w:t xml:space="preserve">на официальном сайте органов местного самоуправления Дубенского муниципального района http:\\dubenki.e-mordovia.ru </w:t>
      </w:r>
    </w:p>
    <w:p w:rsidR="00363C2F" w:rsidRDefault="00363C2F" w:rsidP="00363C2F">
      <w:pPr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363C2F" w:rsidRPr="00363C2F" w:rsidRDefault="00363C2F" w:rsidP="00363C2F">
      <w:pPr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363C2F">
        <w:rPr>
          <w:rFonts w:ascii="Times New Roman" w:hAnsi="Times New Roman" w:cs="Times New Roman"/>
          <w:sz w:val="20"/>
          <w:szCs w:val="20"/>
        </w:rPr>
        <w:t>Предложения по проектам решений принимаются по телефонам 8(83447)2-16-78, 2-13-05.</w:t>
      </w:r>
    </w:p>
    <w:p w:rsidR="00363C2F" w:rsidRPr="00363C2F" w:rsidRDefault="00363C2F" w:rsidP="00363C2F">
      <w:pPr>
        <w:pStyle w:val="af6"/>
        <w:ind w:firstLine="709"/>
        <w:rPr>
          <w:color w:val="000000"/>
        </w:rPr>
      </w:pPr>
    </w:p>
    <w:p w:rsidR="00363C2F" w:rsidRDefault="00363C2F" w:rsidP="00363C2F">
      <w:pPr>
        <w:pStyle w:val="af6"/>
        <w:rPr>
          <w:color w:val="000000"/>
        </w:rPr>
      </w:pPr>
      <w:r w:rsidRPr="00363C2F">
        <w:rPr>
          <w:color w:val="000000"/>
        </w:rPr>
        <w:t xml:space="preserve">Глава Дубенского </w:t>
      </w:r>
    </w:p>
    <w:p w:rsidR="00363C2F" w:rsidRPr="00363C2F" w:rsidRDefault="00363C2F" w:rsidP="00363C2F">
      <w:pPr>
        <w:pStyle w:val="af6"/>
        <w:rPr>
          <w:color w:val="000000"/>
        </w:rPr>
      </w:pPr>
      <w:r w:rsidRPr="00363C2F">
        <w:rPr>
          <w:color w:val="000000"/>
        </w:rPr>
        <w:t xml:space="preserve">муниципального района                                 </w:t>
      </w:r>
      <w:r>
        <w:rPr>
          <w:color w:val="000000"/>
        </w:rPr>
        <w:t xml:space="preserve">                                                                                       </w:t>
      </w:r>
      <w:r w:rsidRPr="00363C2F">
        <w:rPr>
          <w:color w:val="000000"/>
        </w:rPr>
        <w:t>Плешаков С.Г.</w:t>
      </w:r>
    </w:p>
    <w:p w:rsidR="00363C2F" w:rsidRPr="00363C2F" w:rsidRDefault="00363C2F" w:rsidP="00363C2F">
      <w:pPr>
        <w:pStyle w:val="af6"/>
        <w:rPr>
          <w:color w:val="000000"/>
        </w:rPr>
      </w:pPr>
    </w:p>
    <w:p w:rsidR="00363C2F" w:rsidRPr="00363C2F" w:rsidRDefault="00363C2F" w:rsidP="00363C2F">
      <w:pPr>
        <w:pStyle w:val="af6"/>
        <w:rPr>
          <w:color w:val="000000"/>
        </w:rPr>
      </w:pPr>
    </w:p>
    <w:p w:rsidR="00363C2F" w:rsidRPr="00363C2F" w:rsidRDefault="00363C2F" w:rsidP="00363C2F">
      <w:pPr>
        <w:pStyle w:val="af6"/>
        <w:rPr>
          <w:color w:val="000000"/>
        </w:rPr>
      </w:pPr>
    </w:p>
    <w:p w:rsidR="00363C2F" w:rsidRPr="00363C2F" w:rsidRDefault="00363C2F" w:rsidP="00363C2F">
      <w:pPr>
        <w:pStyle w:val="af6"/>
        <w:ind w:left="5670"/>
        <w:jc w:val="both"/>
        <w:rPr>
          <w:color w:val="000000"/>
        </w:rPr>
      </w:pPr>
      <w:r w:rsidRPr="00363C2F">
        <w:rPr>
          <w:color w:val="000000"/>
        </w:rPr>
        <w:t>Приложение №1</w:t>
      </w:r>
    </w:p>
    <w:p w:rsidR="00363C2F" w:rsidRPr="00363C2F" w:rsidRDefault="00363C2F" w:rsidP="00363C2F">
      <w:pPr>
        <w:pStyle w:val="af6"/>
        <w:ind w:left="5670"/>
        <w:jc w:val="both"/>
        <w:rPr>
          <w:color w:val="000000"/>
        </w:rPr>
      </w:pPr>
      <w:r w:rsidRPr="00363C2F">
        <w:rPr>
          <w:color w:val="000000"/>
        </w:rPr>
        <w:t xml:space="preserve">к постановлению Главы Дубенского муниципального района от 25.10.2018 № 8 </w:t>
      </w:r>
    </w:p>
    <w:p w:rsidR="00363C2F" w:rsidRPr="00363C2F" w:rsidRDefault="00363C2F" w:rsidP="00363C2F">
      <w:pPr>
        <w:pStyle w:val="af6"/>
        <w:jc w:val="center"/>
        <w:outlineLvl w:val="0"/>
        <w:rPr>
          <w:b/>
        </w:rPr>
      </w:pPr>
      <w:r w:rsidRPr="00363C2F">
        <w:rPr>
          <w:b/>
        </w:rPr>
        <w:t>Состав</w:t>
      </w:r>
    </w:p>
    <w:p w:rsidR="00363C2F" w:rsidRPr="00363C2F" w:rsidRDefault="00363C2F" w:rsidP="00363C2F">
      <w:pPr>
        <w:pStyle w:val="af6"/>
        <w:jc w:val="center"/>
      </w:pPr>
      <w:r w:rsidRPr="00363C2F">
        <w:t>рабочей группы по организации и проведению публичных слушаний</w:t>
      </w:r>
    </w:p>
    <w:p w:rsidR="00363C2F" w:rsidRPr="00363C2F" w:rsidRDefault="00363C2F" w:rsidP="00363C2F">
      <w:pPr>
        <w:pStyle w:val="af6"/>
      </w:pPr>
    </w:p>
    <w:p w:rsidR="00363C2F" w:rsidRPr="00363C2F" w:rsidRDefault="00363C2F" w:rsidP="00363C2F">
      <w:pPr>
        <w:pStyle w:val="af6"/>
        <w:ind w:firstLine="284"/>
        <w:jc w:val="both"/>
      </w:pPr>
      <w:proofErr w:type="spellStart"/>
      <w:r w:rsidRPr="00363C2F">
        <w:t>Сайгачев</w:t>
      </w:r>
      <w:proofErr w:type="spellEnd"/>
      <w:r w:rsidRPr="00363C2F">
        <w:t xml:space="preserve"> А. И. – председатель Совета депутатов Дубенского муниципального района председатель рабочей группы; </w:t>
      </w:r>
    </w:p>
    <w:p w:rsidR="00363C2F" w:rsidRPr="00363C2F" w:rsidRDefault="00363C2F" w:rsidP="00363C2F">
      <w:pPr>
        <w:pStyle w:val="af6"/>
        <w:ind w:firstLine="284"/>
        <w:jc w:val="both"/>
      </w:pPr>
      <w:r w:rsidRPr="00363C2F">
        <w:t>Малкина Т.И. – начальник организационно-правового управления, секретарь рабочей группы;</w:t>
      </w:r>
    </w:p>
    <w:p w:rsidR="00363C2F" w:rsidRPr="00363C2F" w:rsidRDefault="00363C2F" w:rsidP="00363C2F">
      <w:pPr>
        <w:pStyle w:val="af6"/>
        <w:ind w:firstLine="284"/>
        <w:jc w:val="both"/>
      </w:pPr>
      <w:r w:rsidRPr="00363C2F">
        <w:t>Члены рабочей группы:</w:t>
      </w:r>
    </w:p>
    <w:p w:rsidR="00363C2F" w:rsidRPr="00363C2F" w:rsidRDefault="00363C2F" w:rsidP="00363C2F">
      <w:pPr>
        <w:pStyle w:val="af6"/>
        <w:ind w:firstLine="284"/>
        <w:jc w:val="both"/>
      </w:pPr>
      <w:proofErr w:type="spellStart"/>
      <w:r w:rsidRPr="00363C2F">
        <w:t>Вачаева</w:t>
      </w:r>
      <w:proofErr w:type="spellEnd"/>
      <w:r w:rsidRPr="00363C2F">
        <w:t xml:space="preserve"> Л.М. – первый заместитель главы, начальник финансового управления администрации Дубенского муниципального района.</w:t>
      </w:r>
    </w:p>
    <w:p w:rsidR="00363C2F" w:rsidRPr="00363C2F" w:rsidRDefault="00363C2F" w:rsidP="00363C2F">
      <w:pPr>
        <w:pStyle w:val="af6"/>
        <w:ind w:firstLine="284"/>
        <w:jc w:val="both"/>
      </w:pPr>
      <w:proofErr w:type="spellStart"/>
      <w:r w:rsidRPr="00363C2F">
        <w:t>Суродеева</w:t>
      </w:r>
      <w:proofErr w:type="spellEnd"/>
      <w:r w:rsidRPr="00363C2F">
        <w:t xml:space="preserve"> Г.А. – руководитель аппарата администрации Дубенского муниципального района;                              </w:t>
      </w:r>
    </w:p>
    <w:p w:rsidR="00363C2F" w:rsidRPr="00363C2F" w:rsidRDefault="00363C2F" w:rsidP="00363C2F">
      <w:pPr>
        <w:pStyle w:val="af6"/>
        <w:ind w:firstLine="284"/>
        <w:jc w:val="both"/>
      </w:pPr>
      <w:proofErr w:type="spellStart"/>
      <w:r w:rsidRPr="00363C2F">
        <w:lastRenderedPageBreak/>
        <w:t>Паркаев</w:t>
      </w:r>
      <w:proofErr w:type="spellEnd"/>
      <w:r w:rsidRPr="00363C2F">
        <w:t xml:space="preserve"> А.П.  –   заместитель главы Дубенского муниципального района по вопросам строительства, архитектуры и жилищно-коммунального хозяйства;</w:t>
      </w:r>
    </w:p>
    <w:p w:rsidR="00363C2F" w:rsidRPr="00363C2F" w:rsidRDefault="00363C2F" w:rsidP="00363C2F">
      <w:pPr>
        <w:pStyle w:val="af6"/>
        <w:ind w:firstLine="284"/>
        <w:jc w:val="both"/>
      </w:pPr>
      <w:proofErr w:type="spellStart"/>
      <w:r w:rsidRPr="00363C2F">
        <w:t>Стволков</w:t>
      </w:r>
      <w:proofErr w:type="spellEnd"/>
      <w:r w:rsidRPr="00363C2F">
        <w:t xml:space="preserve"> А. М. – руководитель исполкома Дубенского местного отделения Всероссийской политической партии «ЕДИНАЯ РОССИЯ</w:t>
      </w:r>
      <w:proofErr w:type="gramStart"/>
      <w:r w:rsidRPr="00363C2F">
        <w:t>»(</w:t>
      </w:r>
      <w:proofErr w:type="gramEnd"/>
      <w:r w:rsidRPr="00363C2F">
        <w:t>по согласованию)</w:t>
      </w:r>
    </w:p>
    <w:p w:rsidR="00363C2F" w:rsidRPr="00363C2F" w:rsidRDefault="00363C2F" w:rsidP="00363C2F">
      <w:pPr>
        <w:pStyle w:val="af6"/>
        <w:ind w:firstLine="284"/>
        <w:jc w:val="both"/>
      </w:pPr>
    </w:p>
    <w:p w:rsidR="00E70337" w:rsidRDefault="00A5718A" w:rsidP="00363C2F">
      <w:pPr>
        <w:spacing w:after="0" w:line="240" w:lineRule="auto"/>
        <w:rPr>
          <w:bCs/>
          <w:color w:val="000000" w:themeColor="text1"/>
          <w:sz w:val="28"/>
          <w:szCs w:val="28"/>
        </w:rPr>
      </w:pPr>
      <w:r w:rsidRPr="00A5718A">
        <w:rPr>
          <w:bCs/>
          <w:color w:val="000000" w:themeColor="text1"/>
          <w:sz w:val="28"/>
          <w:szCs w:val="28"/>
        </w:rPr>
        <w:tab/>
      </w:r>
      <w:r w:rsidRPr="00A5718A">
        <w:rPr>
          <w:bCs/>
          <w:color w:val="000000" w:themeColor="text1"/>
          <w:sz w:val="28"/>
          <w:szCs w:val="28"/>
        </w:rPr>
        <w:tab/>
      </w:r>
    </w:p>
    <w:p w:rsidR="00363C2F" w:rsidRPr="00363C2F" w:rsidRDefault="00363C2F" w:rsidP="00363C2F">
      <w:pPr>
        <w:spacing w:after="0" w:line="240" w:lineRule="auto"/>
        <w:rPr>
          <w:bCs/>
          <w:color w:val="000000" w:themeColor="text1"/>
          <w:sz w:val="28"/>
          <w:szCs w:val="28"/>
        </w:rPr>
      </w:pPr>
    </w:p>
    <w:p w:rsidR="00F970C2" w:rsidRPr="00A5718A" w:rsidRDefault="00F970C2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Информационный бюллетень Дубенского муниципального района</w:t>
      </w:r>
    </w:p>
    <w:p w:rsidR="00F970C2" w:rsidRPr="00A5718A" w:rsidRDefault="00E44FB3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Республики Мордовия №</w:t>
      </w:r>
      <w:r w:rsidR="00363C2F">
        <w:rPr>
          <w:b/>
          <w:color w:val="000000" w:themeColor="text1"/>
          <w:sz w:val="20"/>
        </w:rPr>
        <w:t>30</w:t>
      </w:r>
      <w:r w:rsidR="005C36CB" w:rsidRPr="00A5718A">
        <w:rPr>
          <w:b/>
          <w:color w:val="000000" w:themeColor="text1"/>
          <w:sz w:val="20"/>
        </w:rPr>
        <w:t xml:space="preserve"> (2</w:t>
      </w:r>
      <w:r w:rsidR="007743D6" w:rsidRPr="00A5718A">
        <w:rPr>
          <w:b/>
          <w:color w:val="000000" w:themeColor="text1"/>
          <w:sz w:val="20"/>
        </w:rPr>
        <w:t>1</w:t>
      </w:r>
      <w:r w:rsidR="00363C2F">
        <w:rPr>
          <w:b/>
          <w:color w:val="000000" w:themeColor="text1"/>
          <w:sz w:val="20"/>
        </w:rPr>
        <w:t>6) 26</w:t>
      </w:r>
      <w:r w:rsidR="00DF0C2A" w:rsidRPr="00A5718A">
        <w:rPr>
          <w:b/>
          <w:color w:val="000000" w:themeColor="text1"/>
          <w:sz w:val="20"/>
        </w:rPr>
        <w:t>.10</w:t>
      </w:r>
      <w:r w:rsidR="00F970C2" w:rsidRPr="00A5718A">
        <w:rPr>
          <w:b/>
          <w:color w:val="000000" w:themeColor="text1"/>
          <w:sz w:val="20"/>
        </w:rPr>
        <w:t xml:space="preserve">.2018 </w:t>
      </w:r>
    </w:p>
    <w:p w:rsidR="00F970C2" w:rsidRPr="00A5718A" w:rsidRDefault="00F970C2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Учредитель: Совет депутатов Дубенского муниципального района Республики Мордовия</w:t>
      </w:r>
    </w:p>
    <w:p w:rsidR="00F970C2" w:rsidRPr="00A5718A" w:rsidRDefault="00F970C2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Редакционная коллегия:</w:t>
      </w:r>
    </w:p>
    <w:p w:rsidR="00F970C2" w:rsidRPr="00A5718A" w:rsidRDefault="00F970C2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proofErr w:type="spellStart"/>
      <w:r w:rsidRPr="00A5718A">
        <w:rPr>
          <w:b/>
          <w:color w:val="000000" w:themeColor="text1"/>
          <w:sz w:val="20"/>
        </w:rPr>
        <w:t>Сайгачев</w:t>
      </w:r>
      <w:proofErr w:type="spellEnd"/>
      <w:r w:rsidRPr="00A5718A">
        <w:rPr>
          <w:b/>
          <w:color w:val="000000" w:themeColor="text1"/>
          <w:sz w:val="20"/>
        </w:rPr>
        <w:t xml:space="preserve"> А.И. (редактор), Карасев Н.В.,  </w:t>
      </w:r>
      <w:proofErr w:type="spellStart"/>
      <w:r w:rsidRPr="00A5718A">
        <w:rPr>
          <w:b/>
          <w:color w:val="000000" w:themeColor="text1"/>
          <w:sz w:val="20"/>
        </w:rPr>
        <w:t>Суродеева</w:t>
      </w:r>
      <w:proofErr w:type="spellEnd"/>
      <w:r w:rsidRPr="00A5718A">
        <w:rPr>
          <w:b/>
          <w:color w:val="000000" w:themeColor="text1"/>
          <w:sz w:val="20"/>
        </w:rPr>
        <w:t xml:space="preserve"> Г.А., Малкина Т.И., </w:t>
      </w:r>
      <w:proofErr w:type="spellStart"/>
      <w:r w:rsidRPr="00A5718A">
        <w:rPr>
          <w:b/>
          <w:color w:val="000000" w:themeColor="text1"/>
          <w:sz w:val="20"/>
        </w:rPr>
        <w:t>Шепелев</w:t>
      </w:r>
      <w:proofErr w:type="spellEnd"/>
      <w:r w:rsidRPr="00A5718A">
        <w:rPr>
          <w:b/>
          <w:color w:val="000000" w:themeColor="text1"/>
          <w:sz w:val="20"/>
        </w:rPr>
        <w:t xml:space="preserve"> И.Г.</w:t>
      </w:r>
    </w:p>
    <w:p w:rsidR="00F970C2" w:rsidRPr="00A5718A" w:rsidRDefault="00F970C2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431770     Республика Мордовия, Дубенский район, с. Дубенки, ул. Денисова, 4</w:t>
      </w:r>
    </w:p>
    <w:p w:rsidR="00F970C2" w:rsidRPr="00A5718A" w:rsidRDefault="00F970C2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Телефоны:  2-30-05;  2-16-78;   2-30-06</w:t>
      </w:r>
    </w:p>
    <w:p w:rsidR="00F970C2" w:rsidRPr="00A5718A" w:rsidRDefault="00F970C2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Тираж - 50 экз.</w:t>
      </w:r>
    </w:p>
    <w:p w:rsidR="00F970C2" w:rsidRPr="00A5718A" w:rsidRDefault="00F970C2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Время подписания в печать - 17:00 час.</w:t>
      </w:r>
    </w:p>
    <w:p w:rsidR="00F970C2" w:rsidRPr="00A5718A" w:rsidRDefault="00F970C2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Номер подписан – 16:30 час.</w:t>
      </w:r>
    </w:p>
    <w:p w:rsidR="00F970C2" w:rsidRPr="00A5718A" w:rsidRDefault="00F970C2" w:rsidP="00675400">
      <w:pPr>
        <w:pStyle w:val="7"/>
        <w:ind w:left="0" w:firstLine="0"/>
        <w:jc w:val="both"/>
        <w:rPr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Бесплатно.</w:t>
      </w:r>
    </w:p>
    <w:p w:rsidR="006D362A" w:rsidRPr="00A5718A" w:rsidRDefault="006D362A" w:rsidP="00675400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6D362A" w:rsidRPr="00A5718A" w:rsidSect="00AA72D4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0337" w:rsidRDefault="00E70337" w:rsidP="00D40BA9">
      <w:pPr>
        <w:spacing w:after="0" w:line="240" w:lineRule="auto"/>
      </w:pPr>
      <w:r>
        <w:separator/>
      </w:r>
    </w:p>
  </w:endnote>
  <w:endnote w:type="continuationSeparator" w:id="1">
    <w:p w:rsidR="00E70337" w:rsidRDefault="00E70337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panose1 w:val="020B0604020202020204"/>
    <w:charset w:val="00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0337" w:rsidRDefault="00E70337" w:rsidP="00D40BA9">
      <w:pPr>
        <w:spacing w:after="0" w:line="240" w:lineRule="auto"/>
      </w:pPr>
      <w:r>
        <w:separator/>
      </w:r>
    </w:p>
  </w:footnote>
  <w:footnote w:type="continuationSeparator" w:id="1">
    <w:p w:rsidR="00E70337" w:rsidRDefault="00E70337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42753"/>
    </w:sdtPr>
    <w:sdtContent>
      <w:p w:rsidR="00E70337" w:rsidRDefault="00BA785D">
        <w:pPr>
          <w:pStyle w:val="aff1"/>
          <w:jc w:val="right"/>
        </w:pPr>
      </w:p>
    </w:sdtContent>
  </w:sdt>
  <w:p w:rsidR="00E70337" w:rsidRDefault="00E70337">
    <w:pPr>
      <w:pStyle w:val="aff1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1CA479C"/>
    <w:multiLevelType w:val="hybridMultilevel"/>
    <w:tmpl w:val="E976D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45012A"/>
    <w:multiLevelType w:val="hybridMultilevel"/>
    <w:tmpl w:val="CC9ACF4A"/>
    <w:lvl w:ilvl="0" w:tplc="271811B4">
      <w:start w:val="1"/>
      <w:numFmt w:val="decimal"/>
      <w:lvlText w:val="%1)"/>
      <w:lvlJc w:val="left"/>
      <w:pPr>
        <w:tabs>
          <w:tab w:val="num" w:pos="1854"/>
        </w:tabs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4556C9A"/>
    <w:multiLevelType w:val="hybridMultilevel"/>
    <w:tmpl w:val="4B8E08E4"/>
    <w:lvl w:ilvl="0" w:tplc="ABCAE832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2DC06CB2">
      <w:start w:val="1"/>
      <w:numFmt w:val="bullet"/>
      <w:lvlText w:val="‒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4AA250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069239FB"/>
    <w:multiLevelType w:val="hybridMultilevel"/>
    <w:tmpl w:val="E976D2D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8531C1"/>
    <w:multiLevelType w:val="hybridMultilevel"/>
    <w:tmpl w:val="E390BD80"/>
    <w:lvl w:ilvl="0" w:tplc="271811B4">
      <w:start w:val="1"/>
      <w:numFmt w:val="decimal"/>
      <w:lvlText w:val="%1)"/>
      <w:lvlJc w:val="left"/>
      <w:pPr>
        <w:tabs>
          <w:tab w:val="num" w:pos="1854"/>
        </w:tabs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82A5EE4"/>
    <w:multiLevelType w:val="multilevel"/>
    <w:tmpl w:val="DA36F88E"/>
    <w:lvl w:ilvl="0">
      <w:start w:val="3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0">
    <w:nsid w:val="0BA862A7"/>
    <w:multiLevelType w:val="multilevel"/>
    <w:tmpl w:val="63226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109F64D6"/>
    <w:multiLevelType w:val="hybridMultilevel"/>
    <w:tmpl w:val="59463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1127FE"/>
    <w:multiLevelType w:val="hybridMultilevel"/>
    <w:tmpl w:val="34B0B3DA"/>
    <w:lvl w:ilvl="0" w:tplc="1D8AB0E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397EAC"/>
    <w:multiLevelType w:val="hybridMultilevel"/>
    <w:tmpl w:val="E0B4F89E"/>
    <w:lvl w:ilvl="0" w:tplc="C10448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5">
    <w:nsid w:val="27192ED8"/>
    <w:multiLevelType w:val="hybridMultilevel"/>
    <w:tmpl w:val="A9E8AC24"/>
    <w:lvl w:ilvl="0" w:tplc="A7D87E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C6270C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9">
    <w:nsid w:val="30295D8A"/>
    <w:multiLevelType w:val="hybridMultilevel"/>
    <w:tmpl w:val="76A4E5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88722E"/>
    <w:multiLevelType w:val="hybridMultilevel"/>
    <w:tmpl w:val="C400ACDE"/>
    <w:lvl w:ilvl="0" w:tplc="BC8CD730">
      <w:start w:val="1"/>
      <w:numFmt w:val="decimal"/>
      <w:lvlText w:val="%1."/>
      <w:lvlJc w:val="left"/>
      <w:pPr>
        <w:ind w:left="748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21">
    <w:nsid w:val="37602801"/>
    <w:multiLevelType w:val="hybridMultilevel"/>
    <w:tmpl w:val="279AB704"/>
    <w:lvl w:ilvl="0" w:tplc="48BA98B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7E04A2B"/>
    <w:multiLevelType w:val="multilevel"/>
    <w:tmpl w:val="244E35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38427C06"/>
    <w:multiLevelType w:val="hybridMultilevel"/>
    <w:tmpl w:val="D0C47A54"/>
    <w:lvl w:ilvl="0" w:tplc="79786C2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38E02D19"/>
    <w:multiLevelType w:val="hybridMultilevel"/>
    <w:tmpl w:val="6ABC2E86"/>
    <w:lvl w:ilvl="0" w:tplc="A7D87E82">
      <w:start w:val="1"/>
      <w:numFmt w:val="bullet"/>
      <w:lvlText w:val=""/>
      <w:lvlJc w:val="left"/>
      <w:pPr>
        <w:tabs>
          <w:tab w:val="num" w:pos="709"/>
        </w:tabs>
        <w:ind w:left="709" w:firstLine="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B876396"/>
    <w:multiLevelType w:val="hybridMultilevel"/>
    <w:tmpl w:val="6AD4D5AE"/>
    <w:lvl w:ilvl="0" w:tplc="F18654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C007E60"/>
    <w:multiLevelType w:val="hybridMultilevel"/>
    <w:tmpl w:val="F146C2CE"/>
    <w:lvl w:ilvl="0" w:tplc="6F9E57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C611EF2"/>
    <w:multiLevelType w:val="hybridMultilevel"/>
    <w:tmpl w:val="B4E8B360"/>
    <w:lvl w:ilvl="0" w:tplc="7B8C1B48">
      <w:start w:val="1"/>
      <w:numFmt w:val="bullet"/>
      <w:lvlText w:val=""/>
      <w:lvlJc w:val="left"/>
      <w:pPr>
        <w:tabs>
          <w:tab w:val="num" w:pos="2487"/>
        </w:tabs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8">
    <w:nsid w:val="3CAE1F5A"/>
    <w:multiLevelType w:val="hybridMultilevel"/>
    <w:tmpl w:val="F63611DC"/>
    <w:lvl w:ilvl="0" w:tplc="ABCAE832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3D2206AA"/>
    <w:multiLevelType w:val="multilevel"/>
    <w:tmpl w:val="33743CD8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b w:val="0"/>
        <w:lang w:val="ru-RU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0">
    <w:nsid w:val="3F683D8A"/>
    <w:multiLevelType w:val="hybridMultilevel"/>
    <w:tmpl w:val="1F488CF0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31">
    <w:nsid w:val="4005319C"/>
    <w:multiLevelType w:val="multilevel"/>
    <w:tmpl w:val="D3560DE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1CB5D52"/>
    <w:multiLevelType w:val="hybridMultilevel"/>
    <w:tmpl w:val="1C96E88A"/>
    <w:lvl w:ilvl="0" w:tplc="9E127F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2F56C15"/>
    <w:multiLevelType w:val="hybridMultilevel"/>
    <w:tmpl w:val="C526FCB8"/>
    <w:lvl w:ilvl="0" w:tplc="C2280EF0">
      <w:start w:val="2014"/>
      <w:numFmt w:val="bullet"/>
      <w:lvlText w:val=""/>
      <w:lvlJc w:val="left"/>
      <w:pPr>
        <w:ind w:left="39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11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7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3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34">
    <w:nsid w:val="43391ED9"/>
    <w:multiLevelType w:val="hybridMultilevel"/>
    <w:tmpl w:val="3DA664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5504315"/>
    <w:multiLevelType w:val="hybridMultilevel"/>
    <w:tmpl w:val="2BAA5E1C"/>
    <w:lvl w:ilvl="0" w:tplc="E6AC17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4AB543E3"/>
    <w:multiLevelType w:val="hybridMultilevel"/>
    <w:tmpl w:val="206AD548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C937553"/>
    <w:multiLevelType w:val="hybridMultilevel"/>
    <w:tmpl w:val="BA446352"/>
    <w:lvl w:ilvl="0" w:tplc="E00E3782">
      <w:start w:val="1"/>
      <w:numFmt w:val="decimal"/>
      <w:lvlText w:val="%1."/>
      <w:lvlJc w:val="left"/>
      <w:pPr>
        <w:ind w:left="1353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4E2A6327"/>
    <w:multiLevelType w:val="hybridMultilevel"/>
    <w:tmpl w:val="41FE37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1075122"/>
    <w:multiLevelType w:val="hybridMultilevel"/>
    <w:tmpl w:val="73BEAF02"/>
    <w:lvl w:ilvl="0" w:tplc="2DC06CB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1DB0023"/>
    <w:multiLevelType w:val="hybridMultilevel"/>
    <w:tmpl w:val="F55668B0"/>
    <w:lvl w:ilvl="0" w:tplc="AD8ED6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2E1B0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02918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3C328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E43D7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5A57E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CC8E81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0AE5B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F4D4E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1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0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42">
    <w:nsid w:val="583C41A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>
    <w:nsid w:val="585D202E"/>
    <w:multiLevelType w:val="hybridMultilevel"/>
    <w:tmpl w:val="817E2688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45">
    <w:nsid w:val="5ADF6DE3"/>
    <w:multiLevelType w:val="hybridMultilevel"/>
    <w:tmpl w:val="F6780C18"/>
    <w:lvl w:ilvl="0" w:tplc="271811B4">
      <w:start w:val="1"/>
      <w:numFmt w:val="decimal"/>
      <w:lvlText w:val="%1)"/>
      <w:lvlJc w:val="left"/>
      <w:pPr>
        <w:tabs>
          <w:tab w:val="num" w:pos="1854"/>
        </w:tabs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5C783F0A"/>
    <w:multiLevelType w:val="hybridMultilevel"/>
    <w:tmpl w:val="3B9A09EC"/>
    <w:lvl w:ilvl="0" w:tplc="2DC06CB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1344D61"/>
    <w:multiLevelType w:val="multilevel"/>
    <w:tmpl w:val="06F2D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%2."/>
      <w:lvlJc w:val="left"/>
      <w:pPr>
        <w:tabs>
          <w:tab w:val="num" w:pos="1605"/>
        </w:tabs>
        <w:ind w:left="1605" w:hanging="1065"/>
      </w:pPr>
      <w:rPr>
        <w:rFonts w:hint="default"/>
        <w:b w:val="0"/>
      </w:rPr>
    </w:lvl>
    <w:lvl w:ilvl="2">
      <w:start w:val="1"/>
      <w:numFmt w:val="decimal"/>
      <w:isLgl/>
      <w:lvlText w:val="%3.%2.%3."/>
      <w:lvlJc w:val="left"/>
      <w:pPr>
        <w:tabs>
          <w:tab w:val="num" w:pos="1785"/>
        </w:tabs>
        <w:ind w:left="1785" w:hanging="106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65"/>
        </w:tabs>
        <w:ind w:left="1965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48">
    <w:nsid w:val="61DC7B1F"/>
    <w:multiLevelType w:val="hybridMultilevel"/>
    <w:tmpl w:val="82323B1C"/>
    <w:lvl w:ilvl="0" w:tplc="271811B4">
      <w:start w:val="1"/>
      <w:numFmt w:val="decimal"/>
      <w:lvlText w:val="%1)"/>
      <w:lvlJc w:val="left"/>
      <w:pPr>
        <w:tabs>
          <w:tab w:val="num" w:pos="1854"/>
        </w:tabs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620A767A"/>
    <w:multiLevelType w:val="hybridMultilevel"/>
    <w:tmpl w:val="93C0D8D8"/>
    <w:lvl w:ilvl="0" w:tplc="054EFF08">
      <w:start w:val="1"/>
      <w:numFmt w:val="decimal"/>
      <w:suff w:val="space"/>
      <w:lvlText w:val="%1)"/>
      <w:lvlJc w:val="left"/>
      <w:pPr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62AC23D8"/>
    <w:multiLevelType w:val="multilevel"/>
    <w:tmpl w:val="6D7CAB1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1">
    <w:nsid w:val="69CD1910"/>
    <w:multiLevelType w:val="hybridMultilevel"/>
    <w:tmpl w:val="82323B1C"/>
    <w:lvl w:ilvl="0" w:tplc="271811B4">
      <w:start w:val="1"/>
      <w:numFmt w:val="decimal"/>
      <w:lvlText w:val="%1)"/>
      <w:lvlJc w:val="left"/>
      <w:pPr>
        <w:tabs>
          <w:tab w:val="num" w:pos="1854"/>
        </w:tabs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6AB206A5"/>
    <w:multiLevelType w:val="hybridMultilevel"/>
    <w:tmpl w:val="6FA8DC12"/>
    <w:lvl w:ilvl="0" w:tplc="041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3">
    <w:nsid w:val="723C28AB"/>
    <w:multiLevelType w:val="hybridMultilevel"/>
    <w:tmpl w:val="E234A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30E3123"/>
    <w:multiLevelType w:val="multilevel"/>
    <w:tmpl w:val="41780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2223"/>
        </w:tabs>
        <w:ind w:left="2223" w:hanging="1230"/>
      </w:pPr>
      <w:rPr>
        <w:rFonts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288"/>
        </w:tabs>
        <w:ind w:left="2288" w:hanging="12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637"/>
        </w:tabs>
        <w:ind w:left="2637" w:hanging="123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986"/>
        </w:tabs>
        <w:ind w:left="2986" w:hanging="123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335"/>
        </w:tabs>
        <w:ind w:left="3335" w:hanging="123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3"/>
        </w:tabs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55">
    <w:nsid w:val="7F553EA5"/>
    <w:multiLevelType w:val="hybridMultilevel"/>
    <w:tmpl w:val="238ACCB8"/>
    <w:lvl w:ilvl="0" w:tplc="04190001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7FEA0907"/>
    <w:multiLevelType w:val="hybridMultilevel"/>
    <w:tmpl w:val="2376BC52"/>
    <w:lvl w:ilvl="0" w:tplc="7B82CC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20"/>
  </w:num>
  <w:num w:numId="3">
    <w:abstractNumId w:val="54"/>
  </w:num>
  <w:num w:numId="4">
    <w:abstractNumId w:val="14"/>
  </w:num>
  <w:num w:numId="5">
    <w:abstractNumId w:val="41"/>
  </w:num>
  <w:num w:numId="6">
    <w:abstractNumId w:val="27"/>
  </w:num>
  <w:num w:numId="7">
    <w:abstractNumId w:val="0"/>
  </w:num>
  <w:num w:numId="8">
    <w:abstractNumId w:val="24"/>
  </w:num>
  <w:num w:numId="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25"/>
  </w:num>
  <w:num w:numId="18">
    <w:abstractNumId w:val="18"/>
  </w:num>
  <w:num w:numId="19">
    <w:abstractNumId w:val="53"/>
  </w:num>
  <w:num w:numId="20">
    <w:abstractNumId w:val="42"/>
  </w:num>
  <w:num w:numId="21">
    <w:abstractNumId w:val="15"/>
  </w:num>
  <w:num w:numId="22">
    <w:abstractNumId w:val="50"/>
  </w:num>
  <w:num w:numId="23">
    <w:abstractNumId w:val="28"/>
  </w:num>
  <w:num w:numId="24">
    <w:abstractNumId w:val="36"/>
  </w:num>
  <w:num w:numId="25">
    <w:abstractNumId w:val="39"/>
  </w:num>
  <w:num w:numId="26">
    <w:abstractNumId w:val="16"/>
  </w:num>
  <w:num w:numId="27">
    <w:abstractNumId w:val="12"/>
  </w:num>
  <w:num w:numId="28">
    <w:abstractNumId w:val="22"/>
  </w:num>
  <w:num w:numId="29">
    <w:abstractNumId w:val="5"/>
  </w:num>
  <w:num w:numId="30">
    <w:abstractNumId w:val="46"/>
  </w:num>
  <w:num w:numId="31">
    <w:abstractNumId w:val="52"/>
  </w:num>
  <w:num w:numId="32">
    <w:abstractNumId w:val="40"/>
  </w:num>
  <w:num w:numId="33">
    <w:abstractNumId w:val="33"/>
  </w:num>
  <w:num w:numId="34">
    <w:abstractNumId w:val="55"/>
  </w:num>
  <w:num w:numId="35">
    <w:abstractNumId w:val="21"/>
  </w:num>
  <w:num w:numId="36">
    <w:abstractNumId w:val="34"/>
  </w:num>
  <w:num w:numId="37">
    <w:abstractNumId w:val="43"/>
  </w:num>
  <w:num w:numId="38">
    <w:abstractNumId w:val="30"/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7"/>
  </w:num>
  <w:num w:numId="41">
    <w:abstractNumId w:val="9"/>
  </w:num>
  <w:num w:numId="42">
    <w:abstractNumId w:val="56"/>
  </w:num>
  <w:num w:numId="43">
    <w:abstractNumId w:val="13"/>
  </w:num>
  <w:num w:numId="44">
    <w:abstractNumId w:val="23"/>
  </w:num>
  <w:num w:numId="45">
    <w:abstractNumId w:val="35"/>
  </w:num>
  <w:num w:numId="46">
    <w:abstractNumId w:val="19"/>
  </w:num>
  <w:num w:numId="47">
    <w:abstractNumId w:val="32"/>
  </w:num>
  <w:num w:numId="48">
    <w:abstractNumId w:val="17"/>
  </w:num>
  <w:num w:numId="49">
    <w:abstractNumId w:val="26"/>
  </w:num>
  <w:num w:numId="50">
    <w:abstractNumId w:val="11"/>
  </w:num>
  <w:num w:numId="51">
    <w:abstractNumId w:val="47"/>
  </w:num>
  <w:num w:numId="52">
    <w:abstractNumId w:val="31"/>
  </w:num>
  <w:num w:numId="53">
    <w:abstractNumId w:val="10"/>
  </w:num>
  <w:num w:numId="54">
    <w:abstractNumId w:val="3"/>
  </w:num>
  <w:num w:numId="55">
    <w:abstractNumId w:val="6"/>
  </w:num>
  <w:num w:numId="56">
    <w:abstractNumId w:val="7"/>
  </w:num>
  <w:numIdMacAtCleanup w:val="4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6D362A"/>
    <w:rsid w:val="00007EB8"/>
    <w:rsid w:val="0001361F"/>
    <w:rsid w:val="0002032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56C8"/>
    <w:rsid w:val="000B5B42"/>
    <w:rsid w:val="000C273B"/>
    <w:rsid w:val="000D49ED"/>
    <w:rsid w:val="0010266C"/>
    <w:rsid w:val="001216BA"/>
    <w:rsid w:val="00141B1C"/>
    <w:rsid w:val="00164D2C"/>
    <w:rsid w:val="001654C8"/>
    <w:rsid w:val="00170F3A"/>
    <w:rsid w:val="00183324"/>
    <w:rsid w:val="00193267"/>
    <w:rsid w:val="001A7418"/>
    <w:rsid w:val="001A7B42"/>
    <w:rsid w:val="001C12C5"/>
    <w:rsid w:val="001D5735"/>
    <w:rsid w:val="001E4E1F"/>
    <w:rsid w:val="001F037B"/>
    <w:rsid w:val="00200C55"/>
    <w:rsid w:val="00204631"/>
    <w:rsid w:val="00211099"/>
    <w:rsid w:val="00222EFF"/>
    <w:rsid w:val="002243E9"/>
    <w:rsid w:val="00235DE9"/>
    <w:rsid w:val="0025133E"/>
    <w:rsid w:val="00255A2E"/>
    <w:rsid w:val="00261020"/>
    <w:rsid w:val="00270140"/>
    <w:rsid w:val="002852A0"/>
    <w:rsid w:val="00292E7A"/>
    <w:rsid w:val="00294AB1"/>
    <w:rsid w:val="002A0CA1"/>
    <w:rsid w:val="002A13EC"/>
    <w:rsid w:val="002A6098"/>
    <w:rsid w:val="002A69BD"/>
    <w:rsid w:val="002C2AF5"/>
    <w:rsid w:val="002F0554"/>
    <w:rsid w:val="002F4750"/>
    <w:rsid w:val="00302336"/>
    <w:rsid w:val="00306F3A"/>
    <w:rsid w:val="003272D3"/>
    <w:rsid w:val="00342771"/>
    <w:rsid w:val="00362495"/>
    <w:rsid w:val="00362764"/>
    <w:rsid w:val="00363C2F"/>
    <w:rsid w:val="00363E69"/>
    <w:rsid w:val="0036674D"/>
    <w:rsid w:val="00380D30"/>
    <w:rsid w:val="00381329"/>
    <w:rsid w:val="003A76CB"/>
    <w:rsid w:val="003C5B83"/>
    <w:rsid w:val="004135C6"/>
    <w:rsid w:val="00415B63"/>
    <w:rsid w:val="0041647A"/>
    <w:rsid w:val="00420F4F"/>
    <w:rsid w:val="0042420F"/>
    <w:rsid w:val="00437738"/>
    <w:rsid w:val="00447BC3"/>
    <w:rsid w:val="00451FB4"/>
    <w:rsid w:val="0045312A"/>
    <w:rsid w:val="0046261A"/>
    <w:rsid w:val="00480DF9"/>
    <w:rsid w:val="004A3163"/>
    <w:rsid w:val="004A5869"/>
    <w:rsid w:val="004A744C"/>
    <w:rsid w:val="004C1AEB"/>
    <w:rsid w:val="004C1EE9"/>
    <w:rsid w:val="004C5753"/>
    <w:rsid w:val="004D0D92"/>
    <w:rsid w:val="004D2D06"/>
    <w:rsid w:val="00515396"/>
    <w:rsid w:val="00535D0A"/>
    <w:rsid w:val="00547197"/>
    <w:rsid w:val="005548AF"/>
    <w:rsid w:val="00556830"/>
    <w:rsid w:val="00587F10"/>
    <w:rsid w:val="0059717B"/>
    <w:rsid w:val="005A68DF"/>
    <w:rsid w:val="005B14B9"/>
    <w:rsid w:val="005B6848"/>
    <w:rsid w:val="005C36CB"/>
    <w:rsid w:val="005C4A7A"/>
    <w:rsid w:val="005D0446"/>
    <w:rsid w:val="005E6DE3"/>
    <w:rsid w:val="005E716D"/>
    <w:rsid w:val="00600E50"/>
    <w:rsid w:val="0060397A"/>
    <w:rsid w:val="0063169E"/>
    <w:rsid w:val="0063685E"/>
    <w:rsid w:val="0064711D"/>
    <w:rsid w:val="00650E93"/>
    <w:rsid w:val="00653AAE"/>
    <w:rsid w:val="00654972"/>
    <w:rsid w:val="00675400"/>
    <w:rsid w:val="00676BB9"/>
    <w:rsid w:val="006A62F0"/>
    <w:rsid w:val="006C1406"/>
    <w:rsid w:val="006D362A"/>
    <w:rsid w:val="006D4F06"/>
    <w:rsid w:val="006D6806"/>
    <w:rsid w:val="006F0264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4B6B"/>
    <w:rsid w:val="00735DED"/>
    <w:rsid w:val="00741574"/>
    <w:rsid w:val="0075053D"/>
    <w:rsid w:val="00756939"/>
    <w:rsid w:val="0077225F"/>
    <w:rsid w:val="007743D6"/>
    <w:rsid w:val="007A112B"/>
    <w:rsid w:val="007A513D"/>
    <w:rsid w:val="007B5B31"/>
    <w:rsid w:val="007C20E6"/>
    <w:rsid w:val="007D55D6"/>
    <w:rsid w:val="007F3F10"/>
    <w:rsid w:val="007F4363"/>
    <w:rsid w:val="007F5A21"/>
    <w:rsid w:val="00802EEE"/>
    <w:rsid w:val="00816847"/>
    <w:rsid w:val="00836770"/>
    <w:rsid w:val="00850285"/>
    <w:rsid w:val="008953DB"/>
    <w:rsid w:val="008C0919"/>
    <w:rsid w:val="008C58C9"/>
    <w:rsid w:val="008D2E41"/>
    <w:rsid w:val="008D62E2"/>
    <w:rsid w:val="008D6825"/>
    <w:rsid w:val="008D7802"/>
    <w:rsid w:val="008E24C2"/>
    <w:rsid w:val="008E2DAC"/>
    <w:rsid w:val="008E2F80"/>
    <w:rsid w:val="008E2F89"/>
    <w:rsid w:val="00906CF9"/>
    <w:rsid w:val="00917340"/>
    <w:rsid w:val="00930480"/>
    <w:rsid w:val="00946844"/>
    <w:rsid w:val="0096657A"/>
    <w:rsid w:val="0098049E"/>
    <w:rsid w:val="009863F3"/>
    <w:rsid w:val="0099313F"/>
    <w:rsid w:val="00996BBD"/>
    <w:rsid w:val="009A54AB"/>
    <w:rsid w:val="009A5A0A"/>
    <w:rsid w:val="009A6D31"/>
    <w:rsid w:val="009B0E49"/>
    <w:rsid w:val="009B3B19"/>
    <w:rsid w:val="009B7D73"/>
    <w:rsid w:val="009C10A2"/>
    <w:rsid w:val="009C69AC"/>
    <w:rsid w:val="009D1B44"/>
    <w:rsid w:val="009D642F"/>
    <w:rsid w:val="009E6A1B"/>
    <w:rsid w:val="00A07DE5"/>
    <w:rsid w:val="00A204A7"/>
    <w:rsid w:val="00A302D7"/>
    <w:rsid w:val="00A4726E"/>
    <w:rsid w:val="00A54EAD"/>
    <w:rsid w:val="00A5718A"/>
    <w:rsid w:val="00A8675F"/>
    <w:rsid w:val="00A93362"/>
    <w:rsid w:val="00AA72D4"/>
    <w:rsid w:val="00B20397"/>
    <w:rsid w:val="00B24CB9"/>
    <w:rsid w:val="00B40335"/>
    <w:rsid w:val="00B41E03"/>
    <w:rsid w:val="00B61046"/>
    <w:rsid w:val="00B6743B"/>
    <w:rsid w:val="00B71C78"/>
    <w:rsid w:val="00B94089"/>
    <w:rsid w:val="00BA47FF"/>
    <w:rsid w:val="00BA785D"/>
    <w:rsid w:val="00C27A11"/>
    <w:rsid w:val="00C31288"/>
    <w:rsid w:val="00C321A3"/>
    <w:rsid w:val="00C378BA"/>
    <w:rsid w:val="00C649B0"/>
    <w:rsid w:val="00C73871"/>
    <w:rsid w:val="00C753E9"/>
    <w:rsid w:val="00C847C2"/>
    <w:rsid w:val="00C87B9B"/>
    <w:rsid w:val="00C963F9"/>
    <w:rsid w:val="00CA5AB7"/>
    <w:rsid w:val="00CB7530"/>
    <w:rsid w:val="00CC61A2"/>
    <w:rsid w:val="00CC72DB"/>
    <w:rsid w:val="00CD318D"/>
    <w:rsid w:val="00CD3E69"/>
    <w:rsid w:val="00D0138E"/>
    <w:rsid w:val="00D015C5"/>
    <w:rsid w:val="00D06423"/>
    <w:rsid w:val="00D1794C"/>
    <w:rsid w:val="00D25C98"/>
    <w:rsid w:val="00D40BA9"/>
    <w:rsid w:val="00D4474C"/>
    <w:rsid w:val="00D52959"/>
    <w:rsid w:val="00D52B21"/>
    <w:rsid w:val="00D54BEC"/>
    <w:rsid w:val="00D56441"/>
    <w:rsid w:val="00D623F9"/>
    <w:rsid w:val="00D66690"/>
    <w:rsid w:val="00D71EAB"/>
    <w:rsid w:val="00D80816"/>
    <w:rsid w:val="00D82FAD"/>
    <w:rsid w:val="00D839F9"/>
    <w:rsid w:val="00D942B6"/>
    <w:rsid w:val="00DB60F7"/>
    <w:rsid w:val="00DC1B77"/>
    <w:rsid w:val="00DC3058"/>
    <w:rsid w:val="00DE0D99"/>
    <w:rsid w:val="00DF0C2A"/>
    <w:rsid w:val="00DF757C"/>
    <w:rsid w:val="00E15D3E"/>
    <w:rsid w:val="00E17FA9"/>
    <w:rsid w:val="00E31DF5"/>
    <w:rsid w:val="00E3641D"/>
    <w:rsid w:val="00E44FB3"/>
    <w:rsid w:val="00E5013F"/>
    <w:rsid w:val="00E57710"/>
    <w:rsid w:val="00E70337"/>
    <w:rsid w:val="00E75624"/>
    <w:rsid w:val="00E91793"/>
    <w:rsid w:val="00E936D0"/>
    <w:rsid w:val="00E95D7B"/>
    <w:rsid w:val="00E96F47"/>
    <w:rsid w:val="00EC4879"/>
    <w:rsid w:val="00EC60F4"/>
    <w:rsid w:val="00EC7FB4"/>
    <w:rsid w:val="00ED3844"/>
    <w:rsid w:val="00EE7BC6"/>
    <w:rsid w:val="00F01F05"/>
    <w:rsid w:val="00F2178F"/>
    <w:rsid w:val="00F45060"/>
    <w:rsid w:val="00F450F3"/>
    <w:rsid w:val="00F51BB4"/>
    <w:rsid w:val="00F63F84"/>
    <w:rsid w:val="00F6698B"/>
    <w:rsid w:val="00F74398"/>
    <w:rsid w:val="00F83DE2"/>
    <w:rsid w:val="00F87AC2"/>
    <w:rsid w:val="00F95E92"/>
    <w:rsid w:val="00F970C2"/>
    <w:rsid w:val="00FA15D6"/>
    <w:rsid w:val="00FA3249"/>
    <w:rsid w:val="00FB6A8B"/>
    <w:rsid w:val="00FF072A"/>
    <w:rsid w:val="00FF4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List" w:uiPriority="0"/>
    <w:lsdException w:name="List Number" w:uiPriority="0"/>
    <w:lsdException w:name="List Bullet 2" w:uiPriority="0"/>
    <w:lsdException w:name="List Number 2" w:uiPriority="0"/>
    <w:lsdException w:name="Title" w:semiHidden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E2F80"/>
  </w:style>
  <w:style w:type="paragraph" w:styleId="10">
    <w:name w:val="heading 1"/>
    <w:basedOn w:val="a1"/>
    <w:next w:val="a1"/>
    <w:link w:val="11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2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1">
    <w:name w:val="Заголовок 1 Знак"/>
    <w:basedOn w:val="a2"/>
    <w:link w:val="10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basedOn w:val="a1"/>
    <w:link w:val="a6"/>
    <w:uiPriority w:val="99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2"/>
    <w:link w:val="a5"/>
    <w:uiPriority w:val="99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"/>
    <w:basedOn w:val="a1"/>
    <w:link w:val="13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3">
    <w:name w:val="Обычный (веб)2"/>
    <w:basedOn w:val="a1"/>
    <w:link w:val="24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4">
    <w:name w:val="Обычный (веб)2 Знак"/>
    <w:basedOn w:val="a2"/>
    <w:link w:val="23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4">
    <w:name w:val="Без интервала1"/>
    <w:basedOn w:val="a1"/>
    <w:uiPriority w:val="99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1"/>
    <w:link w:val="32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2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99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5">
    <w:name w:val="Body Text Indent 2"/>
    <w:basedOn w:val="a1"/>
    <w:link w:val="26"/>
    <w:unhideWhenUsed/>
    <w:rsid w:val="00362495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2"/>
    <w:link w:val="25"/>
    <w:rsid w:val="00362495"/>
  </w:style>
  <w:style w:type="paragraph" w:customStyle="1" w:styleId="27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2">
    <w:name w:val="Заголовок 2 Знак"/>
    <w:basedOn w:val="a2"/>
    <w:link w:val="21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2"/>
    <w:link w:val="3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2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5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8">
    <w:name w:val="Body Text 2"/>
    <w:basedOn w:val="a1"/>
    <w:link w:val="29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2 Знак"/>
    <w:basedOn w:val="a2"/>
    <w:link w:val="28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4">
    <w:name w:val="Body Text Indent 3"/>
    <w:basedOn w:val="a1"/>
    <w:link w:val="35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5">
    <w:name w:val="Основной текст с отступом 3 Знак"/>
    <w:basedOn w:val="a2"/>
    <w:link w:val="34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a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b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8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c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d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b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1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2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c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3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d">
    <w:name w:val="Основной текст1"/>
    <w:link w:val="afff4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e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5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4">
    <w:name w:val="Основной текст_"/>
    <w:link w:val="1d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1">
    <w:name w:val="Обычный1"/>
    <w:uiPriority w:val="99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6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7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8">
    <w:name w:val="Комментарий"/>
    <w:basedOn w:val="afff7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9">
    <w:name w:val="Информация об изменениях документа"/>
    <w:basedOn w:val="afff8"/>
    <w:next w:val="a1"/>
    <w:uiPriority w:val="99"/>
    <w:rsid w:val="00E44FB3"/>
    <w:rPr>
      <w:i/>
      <w:iCs/>
    </w:rPr>
  </w:style>
  <w:style w:type="character" w:customStyle="1" w:styleId="afffa">
    <w:name w:val="Продолжение ссылки"/>
    <w:basedOn w:val="af5"/>
    <w:uiPriority w:val="99"/>
    <w:rsid w:val="00E44FB3"/>
    <w:rPr>
      <w:bCs/>
    </w:rPr>
  </w:style>
  <w:style w:type="character" w:customStyle="1" w:styleId="afffb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c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Стандарт"/>
    <w:basedOn w:val="a1"/>
    <w:link w:val="afffe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e">
    <w:name w:val="Стандарт Знак"/>
    <w:link w:val="afffd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">
    <w:name w:val="Активная гипертекстовая ссылка"/>
    <w:basedOn w:val="af5"/>
    <w:uiPriority w:val="99"/>
    <w:rsid w:val="005E6DE3"/>
    <w:rPr>
      <w:u w:val="single"/>
    </w:rPr>
  </w:style>
  <w:style w:type="paragraph" w:customStyle="1" w:styleId="affff0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1"/>
    <w:uiPriority w:val="99"/>
    <w:rsid w:val="005E6DE3"/>
  </w:style>
  <w:style w:type="paragraph" w:customStyle="1" w:styleId="affff2">
    <w:name w:val="Внимание: недобросовестность!"/>
    <w:basedOn w:val="affff0"/>
    <w:next w:val="a1"/>
    <w:uiPriority w:val="99"/>
    <w:rsid w:val="005E6DE3"/>
  </w:style>
  <w:style w:type="character" w:customStyle="1" w:styleId="affff3">
    <w:name w:val="Выделение для Базового Поиска"/>
    <w:basedOn w:val="ae"/>
    <w:uiPriority w:val="99"/>
    <w:rsid w:val="005E6DE3"/>
    <w:rPr>
      <w:rFonts w:cs="Times New Roman"/>
      <w:color w:val="0058A9"/>
    </w:rPr>
  </w:style>
  <w:style w:type="character" w:customStyle="1" w:styleId="affff4">
    <w:name w:val="Выделение для Базового Поиска (курсив)"/>
    <w:basedOn w:val="affff3"/>
    <w:uiPriority w:val="99"/>
    <w:rsid w:val="005E6DE3"/>
    <w:rPr>
      <w:i/>
      <w:iCs/>
    </w:rPr>
  </w:style>
  <w:style w:type="paragraph" w:customStyle="1" w:styleId="affff5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"/>
    <w:basedOn w:val="affff6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8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b">
    <w:name w:val="Заголовок своего сообщения"/>
    <w:basedOn w:val="ae"/>
    <w:uiPriority w:val="99"/>
    <w:rsid w:val="005E6DE3"/>
    <w:rPr>
      <w:rFonts w:cs="Times New Roman"/>
    </w:rPr>
  </w:style>
  <w:style w:type="paragraph" w:customStyle="1" w:styleId="affffc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d">
    <w:name w:val="Заголовок чужого сообщения"/>
    <w:basedOn w:val="ae"/>
    <w:uiPriority w:val="99"/>
    <w:rsid w:val="005E6DE3"/>
    <w:rPr>
      <w:rFonts w:cs="Times New Roman"/>
      <w:color w:val="FF0000"/>
    </w:rPr>
  </w:style>
  <w:style w:type="paragraph" w:customStyle="1" w:styleId="affffe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">
    <w:name w:val="Заголовок ЭР (правое окно)"/>
    <w:basedOn w:val="affffe"/>
    <w:next w:val="a1"/>
    <w:uiPriority w:val="99"/>
    <w:rsid w:val="005E6DE3"/>
    <w:pPr>
      <w:spacing w:after="0"/>
      <w:jc w:val="left"/>
    </w:pPr>
  </w:style>
  <w:style w:type="paragraph" w:customStyle="1" w:styleId="afffff0">
    <w:name w:val="Интерактивный заголовок"/>
    <w:basedOn w:val="affff7"/>
    <w:next w:val="a1"/>
    <w:uiPriority w:val="99"/>
    <w:rsid w:val="005E6DE3"/>
    <w:rPr>
      <w:u w:val="single"/>
    </w:rPr>
  </w:style>
  <w:style w:type="paragraph" w:customStyle="1" w:styleId="afffff1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2">
    <w:name w:val="Информация об изменениях"/>
    <w:basedOn w:val="afffff1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3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4">
    <w:name w:val="Колонтитул (левый)"/>
    <w:basedOn w:val="afffff3"/>
    <w:next w:val="a1"/>
    <w:uiPriority w:val="99"/>
    <w:rsid w:val="005E6DE3"/>
    <w:rPr>
      <w:sz w:val="14"/>
      <w:szCs w:val="14"/>
    </w:rPr>
  </w:style>
  <w:style w:type="paragraph" w:customStyle="1" w:styleId="afffff5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пра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Комментарий пользователя"/>
    <w:basedOn w:val="afff8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8">
    <w:name w:val="Куда обратиться?"/>
    <w:basedOn w:val="affff0"/>
    <w:next w:val="a1"/>
    <w:uiPriority w:val="99"/>
    <w:rsid w:val="005E6DE3"/>
  </w:style>
  <w:style w:type="paragraph" w:customStyle="1" w:styleId="afffff9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a">
    <w:name w:val="Найденные слова"/>
    <w:basedOn w:val="ae"/>
    <w:uiPriority w:val="99"/>
    <w:rsid w:val="005E6DE3"/>
    <w:rPr>
      <w:rFonts w:cs="Times New Roman"/>
      <w:shd w:val="clear" w:color="auto" w:fill="FFF580"/>
    </w:rPr>
  </w:style>
  <w:style w:type="paragraph" w:customStyle="1" w:styleId="afffffb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c">
    <w:name w:val="Не вступил в силу"/>
    <w:basedOn w:val="ae"/>
    <w:uiPriority w:val="99"/>
    <w:rsid w:val="005E6DE3"/>
    <w:rPr>
      <w:rFonts w:cs="Times New Roman"/>
      <w:color w:val="000000"/>
      <w:shd w:val="clear" w:color="auto" w:fill="D8EDE8"/>
    </w:rPr>
  </w:style>
  <w:style w:type="paragraph" w:customStyle="1" w:styleId="afffffd">
    <w:name w:val="Необходимые документы"/>
    <w:basedOn w:val="affff0"/>
    <w:next w:val="a1"/>
    <w:uiPriority w:val="99"/>
    <w:rsid w:val="005E6DE3"/>
    <w:pPr>
      <w:ind w:firstLine="118"/>
    </w:pPr>
  </w:style>
  <w:style w:type="paragraph" w:customStyle="1" w:styleId="afffffe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">
    <w:name w:val="Опечатки"/>
    <w:uiPriority w:val="99"/>
    <w:rsid w:val="005E6DE3"/>
    <w:rPr>
      <w:color w:val="FF0000"/>
    </w:rPr>
  </w:style>
  <w:style w:type="paragraph" w:customStyle="1" w:styleId="affffff0">
    <w:name w:val="Переменная часть"/>
    <w:basedOn w:val="affff6"/>
    <w:next w:val="a1"/>
    <w:uiPriority w:val="99"/>
    <w:rsid w:val="005E6DE3"/>
    <w:rPr>
      <w:sz w:val="18"/>
      <w:szCs w:val="18"/>
    </w:rPr>
  </w:style>
  <w:style w:type="paragraph" w:customStyle="1" w:styleId="affffff1">
    <w:name w:val="Подвал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2">
    <w:name w:val="Подзаголовок для информации об изменениях"/>
    <w:basedOn w:val="afffff1"/>
    <w:next w:val="a1"/>
    <w:uiPriority w:val="99"/>
    <w:rsid w:val="005E6DE3"/>
    <w:rPr>
      <w:b/>
      <w:bCs/>
    </w:rPr>
  </w:style>
  <w:style w:type="paragraph" w:customStyle="1" w:styleId="affffff3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4">
    <w:name w:val="Постоянная часть"/>
    <w:basedOn w:val="affff6"/>
    <w:next w:val="a1"/>
    <w:uiPriority w:val="99"/>
    <w:rsid w:val="005E6DE3"/>
    <w:rPr>
      <w:sz w:val="20"/>
      <w:szCs w:val="20"/>
    </w:rPr>
  </w:style>
  <w:style w:type="paragraph" w:customStyle="1" w:styleId="affffff5">
    <w:name w:val="Пример."/>
    <w:basedOn w:val="affff0"/>
    <w:next w:val="a1"/>
    <w:uiPriority w:val="99"/>
    <w:rsid w:val="005E6DE3"/>
  </w:style>
  <w:style w:type="paragraph" w:customStyle="1" w:styleId="affffff6">
    <w:name w:val="Примечание."/>
    <w:basedOn w:val="affff0"/>
    <w:next w:val="a1"/>
    <w:uiPriority w:val="99"/>
    <w:rsid w:val="005E6DE3"/>
  </w:style>
  <w:style w:type="paragraph" w:customStyle="1" w:styleId="affffff7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8">
    <w:name w:val="Сравнение редакций"/>
    <w:basedOn w:val="ae"/>
    <w:uiPriority w:val="99"/>
    <w:rsid w:val="005E6DE3"/>
    <w:rPr>
      <w:rFonts w:cs="Times New Roman"/>
    </w:rPr>
  </w:style>
  <w:style w:type="character" w:customStyle="1" w:styleId="affffff9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a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b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c">
    <w:name w:val="Ссылка на утративший силу документ"/>
    <w:basedOn w:val="af5"/>
    <w:rsid w:val="005E6DE3"/>
    <w:rPr>
      <w:color w:val="749232"/>
    </w:rPr>
  </w:style>
  <w:style w:type="paragraph" w:customStyle="1" w:styleId="affffffd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e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0">
    <w:name w:val="Утратил силу"/>
    <w:basedOn w:val="ae"/>
    <w:uiPriority w:val="99"/>
    <w:rsid w:val="005E6DE3"/>
    <w:rPr>
      <w:rFonts w:cs="Times New Roman"/>
      <w:strike/>
      <w:color w:val="666600"/>
    </w:rPr>
  </w:style>
  <w:style w:type="paragraph" w:customStyle="1" w:styleId="afffffff1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2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3">
    <w:name w:val="Информация о версии"/>
    <w:basedOn w:val="afff8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">
    <w:name w:val="Body text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4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List Number 2"/>
    <w:basedOn w:val="a1"/>
    <w:rsid w:val="007F3F10"/>
    <w:pPr>
      <w:numPr>
        <w:ilvl w:val="1"/>
        <w:numId w:val="4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Bullet 2"/>
    <w:basedOn w:val="a1"/>
    <w:autoRedefine/>
    <w:rsid w:val="007F3F10"/>
    <w:pPr>
      <w:numPr>
        <w:ilvl w:val="1"/>
        <w:numId w:val="5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Bodytext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4">
    <w:name w:val="annotation reference"/>
    <w:uiPriority w:val="99"/>
    <w:semiHidden/>
    <w:rsid w:val="007F3F10"/>
    <w:rPr>
      <w:sz w:val="16"/>
      <w:szCs w:val="16"/>
    </w:rPr>
  </w:style>
  <w:style w:type="paragraph" w:styleId="afffffff5">
    <w:name w:val="annotation text"/>
    <w:basedOn w:val="a1"/>
    <w:link w:val="afffffff6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6">
    <w:name w:val="Текст примечания Знак"/>
    <w:basedOn w:val="a2"/>
    <w:link w:val="afffffff5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7">
    <w:name w:val="annotation subject"/>
    <w:basedOn w:val="afffffff5"/>
    <w:next w:val="afffffff5"/>
    <w:link w:val="afffffff8"/>
    <w:uiPriority w:val="99"/>
    <w:semiHidden/>
    <w:rsid w:val="007F3F10"/>
    <w:rPr>
      <w:b/>
      <w:bCs/>
    </w:rPr>
  </w:style>
  <w:style w:type="character" w:customStyle="1" w:styleId="afffffff8">
    <w:name w:val="Тема примечания Знак"/>
    <w:basedOn w:val="afffffff6"/>
    <w:link w:val="afffffff7"/>
    <w:uiPriority w:val="99"/>
    <w:semiHidden/>
    <w:rsid w:val="007F3F10"/>
    <w:rPr>
      <w:b/>
      <w:bCs/>
    </w:rPr>
  </w:style>
  <w:style w:type="paragraph" w:customStyle="1" w:styleId="2e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9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uiPriority w:val="99"/>
    <w:rsid w:val="007F3F10"/>
    <w:pPr>
      <w:numPr>
        <w:numId w:val="7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2">
    <w:name w:val="toc 1"/>
    <w:basedOn w:val="a1"/>
    <w:next w:val="a1"/>
    <w:link w:val="1f3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">
    <w:name w:val="toc 2"/>
    <w:basedOn w:val="a1"/>
    <w:next w:val="a1"/>
    <w:autoRedefine/>
    <w:uiPriority w:val="39"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18"/>
      </w:numPr>
      <w:spacing w:before="60" w:after="60" w:line="360" w:lineRule="auto"/>
      <w:ind w:left="0"/>
      <w:jc w:val="both"/>
    </w:pPr>
  </w:style>
  <w:style w:type="paragraph" w:customStyle="1" w:styleId="1f5">
    <w:name w:val="Заголовок 1 б/н"/>
    <w:basedOn w:val="10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6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0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a">
    <w:name w:val="TOC Heading"/>
    <w:basedOn w:val="10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6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7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b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c">
    <w:name w:val="Основной с отступом"/>
    <w:basedOn w:val="a1"/>
    <w:link w:val="afffffffd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d">
    <w:name w:val="Основной с отступом Знак"/>
    <w:link w:val="afffffffc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3">
    <w:name w:val="Оглавление 1 Знак"/>
    <w:basedOn w:val="a2"/>
    <w:link w:val="1f2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7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1">
    <w:name w:val="Основной текст (2)_"/>
    <w:basedOn w:val="a2"/>
    <w:link w:val="2f2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2">
    <w:name w:val="Основной текст (2)"/>
    <w:basedOn w:val="a1"/>
    <w:link w:val="2f1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3">
    <w:name w:val="Обычный (веб) Знак1"/>
    <w:aliases w:val="Обычный (Web) Знак1,Обычный (веб)1 Знак,Обычный (веб) Знак Знак,Обычный (Web)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e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">
    <w:name w:val="Абзац"/>
    <w:basedOn w:val="a1"/>
    <w:link w:val="affffffff0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0">
    <w:name w:val="Абзац Знак"/>
    <w:link w:val="affffffff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1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3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5EA47-6B46-46EF-9136-C54A0E9A8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42</vt:i4>
      </vt:variant>
    </vt:vector>
  </HeadingPairs>
  <TitlesOfParts>
    <vt:vector size="43" baseType="lpstr">
      <vt:lpstr/>
      <vt:lpstr>В соответствии с Федеральным законом от 27 июля 2006 года №152-ФЗ «О персональны</vt:lpstr>
      <vt:lpstr>ОБЩИЕ ПОЛОЖЕНИЯ</vt:lpstr>
      <vt:lpstr>ПРАВА И ОБЯЗАННОСТИ РАБОТНИКОВ АДМИНИСТРАЦИИ ПО ОБЕСПЕЧЕНИЮ СОХРАННОСТИ КОММЕРЧЕ</vt:lpstr>
      <vt:lpstr>ОТВЕТСТВЕННОСТЬ ЗА РАЗГЛАШЕНИЕ ИНФОРМАЦИИ, СОСТАВЛЯЮЩЕЙ КОММЕРЧЕСКУЮ И СЛУЖЕБНУЮ</vt:lpstr>
      <vt:lpstr>Приложение 1</vt:lpstr>
      <vt:lpstr/>
      <vt:lpstr/>
      <vt:lpstr/>
      <vt:lpstr/>
      <vt:lpstr/>
      <vt:lpstr/>
      <vt:lpstr>Приложение 2</vt:lpstr>
      <vt:lpstr>Приложение 3</vt:lpstr>
      <vt:lpstr>Приложение 4</vt:lpstr>
      <vt:lpstr>Приложение 5</vt:lpstr>
      <vt:lpstr/>
      <vt:lpstr>РЕСПУБЛИКИ МОРДОВИЯ</vt:lpstr>
      <vt:lpstr>РЕСПУБЛИКИ МОРДОВИЯ</vt:lpstr>
      <vt:lpstr/>
      <vt:lpstr/>
      <vt:lpstr/>
      <vt:lpstr/>
      <vt:lpstr>Приложение  № 1</vt:lpstr>
      <vt:lpstr/>
      <vt:lpstr/>
      <vt:lpstr>Раздел 1. Общие положения</vt:lpstr>
      <vt:lpstr>Подраздел 1. Предмет регулирования муниципальной услуги</vt:lpstr>
      <vt:lpstr>Подраздел 3 . Требования к порядку информирования о предоставлении муниципальной</vt:lpstr>
      <vt:lpstr>Раздел 2. Стандарт предоставления муниципальной услуги</vt:lpstr>
      <vt:lpstr>Подраздел 1. Основные положения стандарта предоставления муниципальной услуги На</vt:lpstr>
      <vt:lpstr>Подраздел 2. Наименование органа местного самоуправления, предоставляющего муниц</vt:lpstr>
      <vt:lpstr>Подраздел 3. Результат предоставления муниципальной услуги</vt:lpstr>
      <vt:lpstr>Срок предоставления муниципальной услуги</vt:lpstr>
      <vt:lpstr>Подраздел 4. Правовые основания предоставления муниципальной услуги</vt:lpstr>
      <vt:lpstr>Подраздел 5. Перечень документов, необходимых для предоставления муниципальной у</vt:lpstr>
      <vt:lpstr>Подраздел 6. Запреты, связанные с предоставлением муниципальной услуги</vt:lpstr>
      <vt:lpstr>Подраздел 7. Исчерпывающий перечень оснований для отказа в предоставлении муници</vt:lpstr>
      <vt:lpstr/>
      <vt:lpstr>Подраздел 8. Размер платы за предоставление муниципальной услуги</vt:lpstr>
      <vt:lpstr/>
      <vt:lpstr>Раздел 3. Состав, последовательность и сроки выполнения административных действи</vt:lpstr>
      <vt:lpstr>Подраздел 1. Описание последовательности действий при предоставлении муниципальн</vt:lpstr>
    </vt:vector>
  </TitlesOfParts>
  <Company>Администрация</Company>
  <LinksUpToDate>false</LinksUpToDate>
  <CharactersWithSpaces>3291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Admin</cp:lastModifiedBy>
  <cp:revision>81</cp:revision>
  <cp:lastPrinted>2018-04-10T10:55:00Z</cp:lastPrinted>
  <dcterms:created xsi:type="dcterms:W3CDTF">2018-04-27T08:50:00Z</dcterms:created>
  <dcterms:modified xsi:type="dcterms:W3CDTF">2018-11-07T17:27:00Z</dcterms:modified>
</cp:coreProperties>
</file>