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26" w:rsidRDefault="00827223"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4" name="Рисунок 4" descr="Krasivaya-otkrytka-s-8-marta-v-stih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asivaya-otkrytka-s-8-marta-v-stihah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23" w:rsidRDefault="00827223" w:rsidP="007F3A5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038350" cy="495300"/>
            <wp:effectExtent l="19050" t="0" r="0" b="0"/>
            <wp:docPr id="1" name="Рисунок 1" descr=" (214x52, 4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(214x52, 4Kb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23" w:rsidRPr="007F3A5C" w:rsidRDefault="00827223" w:rsidP="007F3A5C">
      <w:pPr>
        <w:jc w:val="center"/>
        <w:rPr>
          <w:rFonts w:ascii="Verdana" w:hAnsi="Verdana"/>
          <w:color w:val="00B0F0"/>
          <w:sz w:val="20"/>
          <w:szCs w:val="20"/>
          <w:shd w:val="clear" w:color="auto" w:fill="FFFFFF"/>
        </w:rPr>
      </w:pP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В этот мартовский день,</w:t>
      </w:r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Мы желаем Вам добра, что вначале Весны</w:t>
      </w:r>
      <w:proofErr w:type="gramStart"/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В</w:t>
      </w:r>
      <w:proofErr w:type="gramEnd"/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 xml:space="preserve"> день, когда пробуждаются силы природы</w:t>
      </w:r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Мы хотим Вас поздравить от чистой души</w:t>
      </w:r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Пожелать Вам здоровья и счастья на долгие годы!</w:t>
      </w:r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Пусть весь год женский день не кончается,</w:t>
      </w:r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 xml:space="preserve">Пусть в честь Вас </w:t>
      </w:r>
      <w:proofErr w:type="spellStart"/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прожурчат</w:t>
      </w:r>
      <w:proofErr w:type="spellEnd"/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 xml:space="preserve"> ручейки,</w:t>
      </w:r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Пусть Вам солнце всю жизнь улыбается,</w:t>
      </w:r>
      <w:r w:rsidRPr="007F3A5C">
        <w:rPr>
          <w:rFonts w:ascii="Verdana" w:hAnsi="Verdana"/>
          <w:color w:val="00B0F0"/>
          <w:sz w:val="20"/>
          <w:szCs w:val="20"/>
        </w:rPr>
        <w:br/>
      </w:r>
      <w:r w:rsidRPr="007F3A5C">
        <w:rPr>
          <w:rFonts w:ascii="Verdana" w:hAnsi="Verdana"/>
          <w:color w:val="00B0F0"/>
          <w:sz w:val="20"/>
          <w:szCs w:val="20"/>
          <w:shd w:val="clear" w:color="auto" w:fill="FFFFFF"/>
        </w:rPr>
        <w:t>А мужчины пусть дарят цветы!</w:t>
      </w:r>
    </w:p>
    <w:p w:rsidR="007F3A5C" w:rsidRPr="007F3A5C" w:rsidRDefault="007F3A5C" w:rsidP="007F3A5C">
      <w:pPr>
        <w:rPr>
          <w:rFonts w:ascii="Times New Roman" w:hAnsi="Times New Roman" w:cs="Times New Roman"/>
          <w:i/>
          <w:color w:val="FF0000"/>
          <w:sz w:val="44"/>
          <w:szCs w:val="44"/>
        </w:rPr>
      </w:pPr>
      <w:r w:rsidRPr="007F3A5C">
        <w:rPr>
          <w:rFonts w:ascii="Times New Roman" w:hAnsi="Times New Roman" w:cs="Times New Roman"/>
          <w:i/>
          <w:color w:val="FF0000"/>
          <w:sz w:val="44"/>
          <w:szCs w:val="44"/>
          <w:shd w:val="clear" w:color="auto" w:fill="FFFFFF"/>
        </w:rPr>
        <w:t>Администрация Моргинского сельского поселения. С наступающим праздником</w:t>
      </w:r>
      <w:r>
        <w:rPr>
          <w:rFonts w:ascii="Times New Roman" w:hAnsi="Times New Roman" w:cs="Times New Roman"/>
          <w:i/>
          <w:color w:val="FF0000"/>
          <w:sz w:val="44"/>
          <w:szCs w:val="44"/>
          <w:shd w:val="clear" w:color="auto" w:fill="FFFFFF"/>
        </w:rPr>
        <w:t>!!!</w:t>
      </w:r>
    </w:p>
    <w:sectPr w:rsidR="007F3A5C" w:rsidRPr="007F3A5C" w:rsidSect="006B6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223"/>
    <w:rsid w:val="006B6226"/>
    <w:rsid w:val="007F3A5C"/>
    <w:rsid w:val="00827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2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2018-03-06T13:05:00Z</dcterms:created>
  <dcterms:modified xsi:type="dcterms:W3CDTF">2018-03-06T13:13:00Z</dcterms:modified>
</cp:coreProperties>
</file>