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4FD" w:rsidRPr="008F6C8E" w:rsidRDefault="008364FD" w:rsidP="00EA3469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F6C8E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  РЕСПУБЛИКИ МОРДОВИЯ</w:t>
      </w:r>
    </w:p>
    <w:p w:rsidR="008364FD" w:rsidRPr="008F6C8E" w:rsidRDefault="008364FD" w:rsidP="008364FD">
      <w:pPr>
        <w:jc w:val="center"/>
        <w:rPr>
          <w:rFonts w:ascii="Times New Roman" w:hAnsi="Times New Roman"/>
          <w:b/>
          <w:sz w:val="28"/>
          <w:szCs w:val="28"/>
        </w:rPr>
      </w:pPr>
    </w:p>
    <w:p w:rsidR="008364FD" w:rsidRPr="008F6C8E" w:rsidRDefault="008364FD" w:rsidP="008364FD">
      <w:pPr>
        <w:jc w:val="center"/>
        <w:rPr>
          <w:rFonts w:ascii="Times New Roman" w:hAnsi="Times New Roman"/>
          <w:b/>
          <w:sz w:val="28"/>
          <w:szCs w:val="28"/>
        </w:rPr>
      </w:pPr>
      <w:r w:rsidRPr="008F6C8E">
        <w:rPr>
          <w:rFonts w:ascii="Times New Roman" w:hAnsi="Times New Roman"/>
          <w:b/>
          <w:sz w:val="28"/>
          <w:szCs w:val="28"/>
        </w:rPr>
        <w:t xml:space="preserve"> ПОСТАНОВЛЕНИЕ</w:t>
      </w:r>
    </w:p>
    <w:p w:rsidR="008364FD" w:rsidRPr="008F6C8E" w:rsidRDefault="008364FD" w:rsidP="008364FD">
      <w:pPr>
        <w:jc w:val="center"/>
        <w:rPr>
          <w:rFonts w:ascii="Times New Roman" w:hAnsi="Times New Roman"/>
          <w:b/>
          <w:sz w:val="28"/>
          <w:szCs w:val="28"/>
        </w:rPr>
      </w:pPr>
    </w:p>
    <w:p w:rsidR="008364FD" w:rsidRPr="008F6C8E" w:rsidRDefault="007D360E" w:rsidP="007D360E">
      <w:pPr>
        <w:ind w:left="1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25.02</w:t>
      </w:r>
      <w:r w:rsidR="008364FD">
        <w:rPr>
          <w:rFonts w:ascii="Times New Roman" w:hAnsi="Times New Roman"/>
          <w:sz w:val="28"/>
          <w:szCs w:val="28"/>
        </w:rPr>
        <w:t>.2020                                                           №</w:t>
      </w:r>
      <w:r w:rsidR="00EA3469">
        <w:rPr>
          <w:rFonts w:ascii="Times New Roman" w:hAnsi="Times New Roman"/>
          <w:sz w:val="28"/>
          <w:szCs w:val="28"/>
        </w:rPr>
        <w:t xml:space="preserve"> 118</w:t>
      </w:r>
    </w:p>
    <w:p w:rsidR="008364FD" w:rsidRPr="008F6C8E" w:rsidRDefault="008364FD" w:rsidP="008364FD">
      <w:pPr>
        <w:jc w:val="center"/>
        <w:rPr>
          <w:rFonts w:ascii="Times New Roman" w:hAnsi="Times New Roman"/>
          <w:sz w:val="28"/>
          <w:szCs w:val="28"/>
        </w:rPr>
      </w:pPr>
      <w:r w:rsidRPr="008F6C8E">
        <w:rPr>
          <w:rFonts w:ascii="Times New Roman" w:hAnsi="Times New Roman"/>
          <w:sz w:val="28"/>
          <w:szCs w:val="28"/>
        </w:rPr>
        <w:t>с. Дубенки</w:t>
      </w:r>
    </w:p>
    <w:p w:rsidR="002B456D" w:rsidRPr="00EA3469" w:rsidRDefault="0014679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8E0273">
        <w:rPr>
          <w:rStyle w:val="a4"/>
          <w:rFonts w:ascii="Times New Roman" w:hAnsi="Times New Roman"/>
          <w:b/>
          <w:bCs w:val="0"/>
          <w:color w:val="auto"/>
          <w:sz w:val="28"/>
          <w:szCs w:val="28"/>
        </w:rPr>
        <w:t xml:space="preserve"> </w:t>
      </w:r>
      <w:r w:rsidR="002B456D" w:rsidRPr="008E0273">
        <w:rPr>
          <w:rStyle w:val="a4"/>
          <w:rFonts w:ascii="Times New Roman" w:hAnsi="Times New Roman"/>
          <w:b/>
          <w:bCs w:val="0"/>
          <w:color w:val="auto"/>
          <w:sz w:val="28"/>
          <w:szCs w:val="28"/>
        </w:rPr>
        <w:br/>
      </w:r>
      <w:r w:rsidR="002B456D" w:rsidRPr="008E0273">
        <w:rPr>
          <w:rStyle w:val="a4"/>
          <w:rFonts w:ascii="Times New Roman" w:hAnsi="Times New Roman"/>
          <w:b/>
          <w:bCs w:val="0"/>
          <w:color w:val="auto"/>
          <w:sz w:val="28"/>
          <w:szCs w:val="28"/>
        </w:rPr>
        <w:br/>
      </w:r>
      <w:r w:rsidR="002B456D" w:rsidRPr="00EA346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порядке рассмотрения обращений граждан, поступивших по </w:t>
      </w:r>
      <w:r w:rsidR="00EA3469" w:rsidRPr="00EA346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«</w:t>
      </w:r>
      <w:r w:rsidR="002B456D" w:rsidRPr="00EA346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горячей телефонной линии</w:t>
      </w:r>
      <w:r w:rsidR="00EA3469" w:rsidRPr="00EA346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»</w:t>
      </w:r>
      <w:r w:rsidR="002B456D" w:rsidRPr="00EA346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администрации </w:t>
      </w:r>
      <w:r w:rsidRPr="00EA346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Дубенского муниципального района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p w:rsidR="002B456D" w:rsidRPr="008E0273" w:rsidRDefault="004E5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56D" w:rsidRPr="008E0273">
        <w:rPr>
          <w:rFonts w:ascii="Times New Roman" w:hAnsi="Times New Roman" w:cs="Times New Roman"/>
          <w:sz w:val="28"/>
          <w:szCs w:val="28"/>
        </w:rPr>
        <w:t xml:space="preserve">В целях предоставления дополнительных гарантий права граждан на обращение в соответствии с </w:t>
      </w:r>
      <w:r w:rsidR="002B456D" w:rsidRPr="00EA3469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="002B456D" w:rsidRPr="008E0273">
        <w:rPr>
          <w:rFonts w:ascii="Times New Roman" w:hAnsi="Times New Roman" w:cs="Times New Roman"/>
          <w:sz w:val="28"/>
          <w:szCs w:val="28"/>
        </w:rPr>
        <w:t xml:space="preserve"> от 2 мая 2006 г.</w:t>
      </w:r>
      <w:r w:rsidR="00EA3469">
        <w:rPr>
          <w:rFonts w:ascii="Times New Roman" w:hAnsi="Times New Roman" w:cs="Times New Roman"/>
          <w:sz w:val="28"/>
          <w:szCs w:val="28"/>
        </w:rPr>
        <w:t xml:space="preserve"> </w:t>
      </w:r>
      <w:r w:rsidR="00E27AFC">
        <w:rPr>
          <w:rFonts w:ascii="Times New Roman" w:hAnsi="Times New Roman" w:cs="Times New Roman"/>
          <w:sz w:val="28"/>
          <w:szCs w:val="28"/>
        </w:rPr>
        <w:t>№</w:t>
      </w:r>
      <w:r w:rsidR="002B456D" w:rsidRPr="008E0273">
        <w:rPr>
          <w:rFonts w:ascii="Times New Roman" w:hAnsi="Times New Roman" w:cs="Times New Roman"/>
          <w:sz w:val="28"/>
          <w:szCs w:val="28"/>
        </w:rPr>
        <w:t xml:space="preserve"> 59-ФЗ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="002B456D" w:rsidRPr="008E0273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="002B456D" w:rsidRPr="008E0273">
        <w:rPr>
          <w:rFonts w:ascii="Times New Roman" w:hAnsi="Times New Roman" w:cs="Times New Roman"/>
          <w:sz w:val="28"/>
          <w:szCs w:val="28"/>
        </w:rPr>
        <w:t>, а также качественного и оперативного реагировани</w:t>
      </w:r>
      <w:r w:rsidR="007D360E">
        <w:rPr>
          <w:rFonts w:ascii="Times New Roman" w:hAnsi="Times New Roman" w:cs="Times New Roman"/>
          <w:sz w:val="28"/>
          <w:szCs w:val="28"/>
        </w:rPr>
        <w:t>я на устные обращения граждан, администрация Дубенского муниципального района постановляет</w:t>
      </w:r>
      <w:r w:rsidR="002B456D" w:rsidRPr="008E0273">
        <w:rPr>
          <w:rFonts w:ascii="Times New Roman" w:hAnsi="Times New Roman" w:cs="Times New Roman"/>
          <w:sz w:val="28"/>
          <w:szCs w:val="28"/>
        </w:rPr>
        <w:t>: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E0273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EA3469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Положение</w:t>
      </w:r>
      <w:r w:rsidRPr="00EA34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0273">
        <w:rPr>
          <w:rFonts w:ascii="Times New Roman" w:hAnsi="Times New Roman" w:cs="Times New Roman"/>
          <w:sz w:val="28"/>
          <w:szCs w:val="28"/>
        </w:rPr>
        <w:t xml:space="preserve">о порядке рассмотрения обращений граждан, поступивших по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горячей телефонной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 xml:space="preserve"> </w:t>
      </w:r>
      <w:r w:rsidR="0014679A" w:rsidRPr="008E0273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8E0273">
        <w:rPr>
          <w:rFonts w:ascii="Times New Roman" w:hAnsi="Times New Roman" w:cs="Times New Roman"/>
          <w:sz w:val="28"/>
          <w:szCs w:val="28"/>
        </w:rPr>
        <w:t xml:space="preserve">2. Возложить персональную ответственность за рассмотрение жалоб и обращений граждан по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горячей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 xml:space="preserve"> на заместителей главы, руководителей структурных подразделений, управлений и отделов администрации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>.</w:t>
      </w:r>
    </w:p>
    <w:p w:rsidR="008E0273" w:rsidRDefault="00EA3469" w:rsidP="008E0273">
      <w:pPr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="002B456D" w:rsidRPr="008E027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B456D" w:rsidRPr="008E027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B456D" w:rsidRPr="008E0273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</w:t>
      </w:r>
      <w:bookmarkStart w:id="3" w:name="sub_6"/>
      <w:bookmarkEnd w:id="2"/>
      <w:r w:rsidR="001A511A" w:rsidRPr="008E027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9F5E09">
        <w:rPr>
          <w:rFonts w:ascii="Times New Roman" w:hAnsi="Times New Roman" w:cs="Times New Roman"/>
          <w:sz w:val="28"/>
          <w:szCs w:val="28"/>
        </w:rPr>
        <w:t>Сурод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E0273">
        <w:rPr>
          <w:rFonts w:ascii="Times New Roman" w:hAnsi="Times New Roman" w:cs="Times New Roman"/>
          <w:sz w:val="28"/>
          <w:szCs w:val="28"/>
        </w:rPr>
        <w:t>еву</w:t>
      </w:r>
      <w:proofErr w:type="spellEnd"/>
      <w:r w:rsidR="008E0273">
        <w:rPr>
          <w:rFonts w:ascii="Times New Roman" w:hAnsi="Times New Roman" w:cs="Times New Roman"/>
          <w:sz w:val="28"/>
          <w:szCs w:val="28"/>
        </w:rPr>
        <w:t xml:space="preserve"> Г.А. – р</w:t>
      </w:r>
      <w:r w:rsidR="001A511A" w:rsidRPr="008E0273">
        <w:rPr>
          <w:rFonts w:ascii="Times New Roman" w:hAnsi="Times New Roman" w:cs="Times New Roman"/>
          <w:sz w:val="28"/>
          <w:szCs w:val="28"/>
        </w:rPr>
        <w:t>уководителя аппарата администрации</w:t>
      </w:r>
      <w:r w:rsidR="008E0273">
        <w:rPr>
          <w:rFonts w:ascii="Times New Roman" w:hAnsi="Times New Roman" w:cs="Times New Roman"/>
          <w:sz w:val="28"/>
          <w:szCs w:val="28"/>
        </w:rPr>
        <w:t xml:space="preserve"> Дубенского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8E0273">
        <w:rPr>
          <w:rFonts w:ascii="Times New Roman" w:hAnsi="Times New Roman" w:cs="Times New Roman"/>
          <w:sz w:val="28"/>
          <w:szCs w:val="28"/>
        </w:rPr>
        <w:t xml:space="preserve"> района; </w:t>
      </w:r>
    </w:p>
    <w:p w:rsidR="008E0273" w:rsidRPr="008F6C8E" w:rsidRDefault="00EA3469" w:rsidP="008E02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8E0273">
        <w:rPr>
          <w:rFonts w:ascii="Times New Roman" w:hAnsi="Times New Roman"/>
          <w:sz w:val="28"/>
          <w:szCs w:val="28"/>
        </w:rPr>
        <w:t xml:space="preserve">. </w:t>
      </w:r>
      <w:r w:rsidR="008E0273" w:rsidRPr="008F6C8E">
        <w:rPr>
          <w:rFonts w:ascii="Times New Roman" w:hAnsi="Times New Roman"/>
          <w:sz w:val="28"/>
          <w:szCs w:val="28"/>
        </w:rPr>
        <w:t>Опубликовать настоящее</w:t>
      </w:r>
      <w:r>
        <w:rPr>
          <w:rFonts w:ascii="Times New Roman" w:hAnsi="Times New Roman"/>
          <w:sz w:val="28"/>
          <w:szCs w:val="28"/>
        </w:rPr>
        <w:t xml:space="preserve"> постановление</w:t>
      </w:r>
      <w:r w:rsidR="008E0273" w:rsidRPr="008F6C8E">
        <w:rPr>
          <w:rFonts w:ascii="Times New Roman" w:hAnsi="Times New Roman"/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8E0273" w:rsidRPr="008F6C8E" w:rsidRDefault="00EA3469" w:rsidP="008E027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E0273" w:rsidRPr="008F6C8E">
        <w:rPr>
          <w:rFonts w:ascii="Times New Roman" w:hAnsi="Times New Roman"/>
          <w:sz w:val="28"/>
          <w:szCs w:val="28"/>
        </w:rPr>
        <w:t xml:space="preserve">.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="008E0273" w:rsidRPr="008F6C8E">
        <w:rPr>
          <w:rFonts w:ascii="Times New Roman" w:hAnsi="Times New Roman"/>
          <w:sz w:val="28"/>
          <w:szCs w:val="28"/>
        </w:rPr>
        <w:t xml:space="preserve"> вступает в силу </w:t>
      </w:r>
      <w:r>
        <w:rPr>
          <w:rFonts w:ascii="Times New Roman" w:hAnsi="Times New Roman"/>
          <w:sz w:val="28"/>
          <w:szCs w:val="28"/>
        </w:rPr>
        <w:t>со дня</w:t>
      </w:r>
      <w:r w:rsidR="008E0273" w:rsidRPr="008F6C8E">
        <w:rPr>
          <w:rFonts w:ascii="Times New Roman" w:hAnsi="Times New Roman"/>
          <w:sz w:val="28"/>
          <w:szCs w:val="28"/>
        </w:rPr>
        <w:t xml:space="preserve"> официального опубликования.</w:t>
      </w:r>
    </w:p>
    <w:p w:rsidR="00E27AFC" w:rsidRDefault="00E27AFC" w:rsidP="00EA3469">
      <w:pPr>
        <w:jc w:val="left"/>
        <w:rPr>
          <w:rFonts w:ascii="Times New Roman" w:hAnsi="Times New Roman" w:cs="Times New Roman"/>
          <w:sz w:val="28"/>
          <w:szCs w:val="28"/>
        </w:rPr>
      </w:pPr>
      <w:bookmarkStart w:id="4" w:name="sub_1000"/>
      <w:bookmarkEnd w:id="3"/>
    </w:p>
    <w:p w:rsidR="00EA3469" w:rsidRDefault="00EA3469" w:rsidP="00EA3469">
      <w:pPr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27AFC" w:rsidRDefault="00E27AFC" w:rsidP="008E0273">
      <w:pPr>
        <w:ind w:left="6096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27AFC" w:rsidRPr="008F6C8E" w:rsidRDefault="00E27AFC" w:rsidP="00E27AFC">
      <w:pPr>
        <w:ind w:left="-142" w:right="1069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F6C8E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8F6C8E">
        <w:rPr>
          <w:rFonts w:ascii="Times New Roman" w:hAnsi="Times New Roman"/>
          <w:sz w:val="28"/>
          <w:szCs w:val="28"/>
        </w:rPr>
        <w:t>Дубенского</w:t>
      </w:r>
    </w:p>
    <w:p w:rsidR="00E27AFC" w:rsidRPr="008F6C8E" w:rsidRDefault="00E27AFC" w:rsidP="00E27AFC">
      <w:pPr>
        <w:ind w:left="-142" w:right="1069"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</w:t>
      </w:r>
      <w:r w:rsidRPr="008F6C8E">
        <w:rPr>
          <w:rFonts w:ascii="Times New Roman" w:hAnsi="Times New Roman"/>
          <w:sz w:val="28"/>
          <w:szCs w:val="28"/>
        </w:rPr>
        <w:t>униципального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8F6C8E">
        <w:rPr>
          <w:rFonts w:ascii="Times New Roman" w:hAnsi="Times New Roman"/>
          <w:sz w:val="28"/>
          <w:szCs w:val="28"/>
        </w:rPr>
        <w:t xml:space="preserve">айона  </w:t>
      </w:r>
      <w:r w:rsidR="00EA3469">
        <w:rPr>
          <w:rFonts w:ascii="Times New Roman" w:hAnsi="Times New Roman"/>
          <w:sz w:val="28"/>
          <w:szCs w:val="28"/>
        </w:rPr>
        <w:t xml:space="preserve">                        </w:t>
      </w:r>
      <w:r w:rsidRPr="008F6C8E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Плешаков С.Г.</w:t>
      </w:r>
    </w:p>
    <w:p w:rsidR="00E27AFC" w:rsidRPr="008F6C8E" w:rsidRDefault="00E27AFC" w:rsidP="00E27AFC">
      <w:pPr>
        <w:rPr>
          <w:rFonts w:ascii="Times New Roman" w:hAnsi="Times New Roman"/>
        </w:rPr>
      </w:pPr>
    </w:p>
    <w:p w:rsidR="00E27AFC" w:rsidRDefault="00E27AFC" w:rsidP="00E27AFC">
      <w:pPr>
        <w:rPr>
          <w:rFonts w:ascii="Times New Roman" w:hAnsi="Times New Roman"/>
        </w:rPr>
      </w:pPr>
    </w:p>
    <w:p w:rsidR="00EA3469" w:rsidRDefault="00EA3469" w:rsidP="00E27AFC">
      <w:pPr>
        <w:rPr>
          <w:rFonts w:ascii="Times New Roman" w:hAnsi="Times New Roman"/>
        </w:rPr>
      </w:pPr>
    </w:p>
    <w:p w:rsidR="00EA3469" w:rsidRPr="008F6C8E" w:rsidRDefault="00EA3469" w:rsidP="00E27AFC">
      <w:pPr>
        <w:rPr>
          <w:rFonts w:ascii="Times New Roman" w:hAnsi="Times New Roman"/>
        </w:rPr>
      </w:pPr>
    </w:p>
    <w:p w:rsidR="00E27AFC" w:rsidRPr="008F6C8E" w:rsidRDefault="00E27AFC" w:rsidP="00E27AFC">
      <w:pPr>
        <w:rPr>
          <w:rFonts w:ascii="Times New Roman" w:hAnsi="Times New Roman"/>
        </w:rPr>
      </w:pPr>
    </w:p>
    <w:p w:rsidR="00E27AFC" w:rsidRDefault="00E27AFC" w:rsidP="008E0273">
      <w:pPr>
        <w:ind w:left="6096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4"/>
    <w:p w:rsidR="00EA3469" w:rsidRPr="00EA3469" w:rsidRDefault="00EA3469" w:rsidP="00EA3469">
      <w:pPr>
        <w:spacing w:before="108" w:after="108"/>
        <w:ind w:left="5670" w:firstLine="0"/>
        <w:jc w:val="left"/>
        <w:outlineLvl w:val="0"/>
        <w:rPr>
          <w:rFonts w:ascii="Times New Roman" w:eastAsia="Times New Roman" w:hAnsi="Times New Roman" w:cs="Times New Roman"/>
          <w:color w:val="26282F"/>
          <w:sz w:val="28"/>
          <w:szCs w:val="28"/>
        </w:rPr>
      </w:pPr>
      <w:r w:rsidRPr="00EA3469">
        <w:rPr>
          <w:rFonts w:ascii="Times New Roman" w:eastAsia="Times New Roman" w:hAnsi="Times New Roman" w:cs="Times New Roman"/>
          <w:color w:val="26282F"/>
          <w:sz w:val="28"/>
          <w:szCs w:val="28"/>
        </w:rPr>
        <w:lastRenderedPageBreak/>
        <w:t>Приложение  № 1</w:t>
      </w:r>
    </w:p>
    <w:p w:rsidR="00EA3469" w:rsidRPr="00EA3469" w:rsidRDefault="00EA3469" w:rsidP="00EA3469">
      <w:pPr>
        <w:ind w:left="567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A3469">
        <w:rPr>
          <w:rFonts w:ascii="Times New Roman" w:eastAsia="Times New Roman" w:hAnsi="Times New Roman" w:cs="Times New Roman"/>
          <w:sz w:val="28"/>
          <w:szCs w:val="28"/>
        </w:rPr>
        <w:t>УТВЕРЖДЕНО</w:t>
      </w:r>
    </w:p>
    <w:p w:rsidR="00EA3469" w:rsidRPr="00EA3469" w:rsidRDefault="00EA3469" w:rsidP="00EA3469">
      <w:pPr>
        <w:ind w:left="567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</w:t>
      </w:r>
      <w:r w:rsidRPr="00EA3469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EA3469" w:rsidRPr="00EA3469" w:rsidRDefault="00EA3469" w:rsidP="00EA3469">
      <w:pPr>
        <w:ind w:left="567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A3469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EA3469" w:rsidRPr="00EA3469" w:rsidRDefault="00EA3469" w:rsidP="00EA3469">
      <w:pPr>
        <w:ind w:left="567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A3469">
        <w:rPr>
          <w:rFonts w:ascii="Times New Roman" w:eastAsia="Times New Roman" w:hAnsi="Times New Roman" w:cs="Times New Roman"/>
          <w:sz w:val="28"/>
          <w:szCs w:val="28"/>
        </w:rPr>
        <w:t>района Республики Мордовия</w:t>
      </w:r>
    </w:p>
    <w:p w:rsidR="00EA3469" w:rsidRPr="00EA3469" w:rsidRDefault="00EA3469" w:rsidP="00EA3469">
      <w:pPr>
        <w:ind w:left="567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A3469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4C52F5"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EA3469">
        <w:rPr>
          <w:rFonts w:ascii="Times New Roman" w:eastAsia="Times New Roman" w:hAnsi="Times New Roman" w:cs="Times New Roman"/>
          <w:sz w:val="28"/>
          <w:szCs w:val="28"/>
        </w:rPr>
        <w:t>.</w:t>
      </w:r>
      <w:r w:rsidR="004C52F5">
        <w:rPr>
          <w:rFonts w:ascii="Times New Roman" w:eastAsia="Times New Roman" w:hAnsi="Times New Roman" w:cs="Times New Roman"/>
          <w:sz w:val="28"/>
          <w:szCs w:val="28"/>
        </w:rPr>
        <w:t xml:space="preserve">02.2020 </w:t>
      </w:r>
      <w:r w:rsidRPr="00EA346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4C52F5">
        <w:rPr>
          <w:rFonts w:ascii="Times New Roman" w:eastAsia="Times New Roman" w:hAnsi="Times New Roman" w:cs="Times New Roman"/>
          <w:sz w:val="28"/>
          <w:szCs w:val="28"/>
        </w:rPr>
        <w:t>118</w:t>
      </w:r>
    </w:p>
    <w:p w:rsidR="002B456D" w:rsidRDefault="002B456D" w:rsidP="008E0273">
      <w:pPr>
        <w:ind w:left="6096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A3469" w:rsidRPr="008E0273" w:rsidRDefault="00EA3469" w:rsidP="008E0273">
      <w:pPr>
        <w:ind w:left="6096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B456D" w:rsidRPr="008E0273" w:rsidRDefault="002B456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8E027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8E0273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порядке рассмотрения обращений граждан, поступивших по </w:t>
      </w:r>
      <w:r w:rsidR="00EA3469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8E0273">
        <w:rPr>
          <w:rFonts w:ascii="Times New Roman" w:hAnsi="Times New Roman" w:cs="Times New Roman"/>
          <w:color w:val="auto"/>
          <w:sz w:val="28"/>
          <w:szCs w:val="28"/>
        </w:rPr>
        <w:t>горячей телефонной линии</w:t>
      </w:r>
      <w:r w:rsidR="00EA3469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8E027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679A" w:rsidRPr="008E0273">
        <w:rPr>
          <w:rFonts w:ascii="Times New Roman" w:hAnsi="Times New Roman" w:cs="Times New Roman"/>
          <w:color w:val="auto"/>
          <w:sz w:val="28"/>
          <w:szCs w:val="28"/>
        </w:rPr>
        <w:t>администрации</w:t>
      </w:r>
      <w:r w:rsidR="001A511A" w:rsidRPr="008E027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679A" w:rsidRPr="008E0273">
        <w:rPr>
          <w:rFonts w:ascii="Times New Roman" w:hAnsi="Times New Roman" w:cs="Times New Roman"/>
          <w:color w:val="auto"/>
          <w:sz w:val="28"/>
          <w:szCs w:val="28"/>
        </w:rPr>
        <w:t>Дубенского муниципального района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p w:rsidR="002B456D" w:rsidRPr="008E0273" w:rsidRDefault="001A511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001"/>
      <w:r w:rsidRPr="008E0273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2B456D" w:rsidRPr="008E0273">
        <w:rPr>
          <w:rFonts w:ascii="Times New Roman" w:hAnsi="Times New Roman" w:cs="Times New Roman"/>
          <w:color w:val="auto"/>
          <w:sz w:val="28"/>
          <w:szCs w:val="28"/>
        </w:rPr>
        <w:t>. Общие положения</w:t>
      </w:r>
    </w:p>
    <w:bookmarkEnd w:id="5"/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6" w:name="sub_11"/>
      <w:r w:rsidRPr="008E0273">
        <w:rPr>
          <w:rFonts w:ascii="Times New Roman" w:hAnsi="Times New Roman" w:cs="Times New Roman"/>
          <w:sz w:val="28"/>
          <w:szCs w:val="28"/>
        </w:rPr>
        <w:t xml:space="preserve">1.1. Настоящее Положение устанавливает порядок работы с обращениями граждан, поступившими по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горячей телефонной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 xml:space="preserve"> </w:t>
      </w:r>
      <w:r w:rsidR="0014679A" w:rsidRPr="008E0273">
        <w:rPr>
          <w:rFonts w:ascii="Times New Roman" w:hAnsi="Times New Roman" w:cs="Times New Roman"/>
          <w:sz w:val="28"/>
          <w:szCs w:val="28"/>
        </w:rPr>
        <w:t>администрации</w:t>
      </w:r>
      <w:r w:rsidR="001A511A" w:rsidRPr="008E0273">
        <w:rPr>
          <w:rFonts w:ascii="Times New Roman" w:hAnsi="Times New Roman" w:cs="Times New Roman"/>
          <w:sz w:val="28"/>
          <w:szCs w:val="28"/>
        </w:rPr>
        <w:t xml:space="preserve">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8E0273">
        <w:rPr>
          <w:rFonts w:ascii="Times New Roman" w:hAnsi="Times New Roman" w:cs="Times New Roman"/>
          <w:sz w:val="28"/>
          <w:szCs w:val="28"/>
        </w:rPr>
        <w:t xml:space="preserve"> </w:t>
      </w:r>
      <w:r w:rsidRPr="008E0273">
        <w:rPr>
          <w:rFonts w:ascii="Times New Roman" w:hAnsi="Times New Roman" w:cs="Times New Roman"/>
          <w:sz w:val="28"/>
          <w:szCs w:val="28"/>
        </w:rPr>
        <w:t xml:space="preserve">-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горячая линия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>).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7" w:name="sub_12"/>
      <w:bookmarkEnd w:id="6"/>
      <w:r w:rsidRPr="008E0273">
        <w:rPr>
          <w:rFonts w:ascii="Times New Roman" w:hAnsi="Times New Roman" w:cs="Times New Roman"/>
          <w:sz w:val="28"/>
          <w:szCs w:val="28"/>
        </w:rPr>
        <w:t xml:space="preserve">1.2. Целью организации работы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горячей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 xml:space="preserve"> является установление дополнительных гарантий права граждан на обращение в администрацию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 xml:space="preserve">, а также эффективного механизма взаимодействия администрации </w:t>
      </w:r>
      <w:r w:rsidR="00262304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8E0273">
        <w:rPr>
          <w:rFonts w:ascii="Times New Roman" w:hAnsi="Times New Roman" w:cs="Times New Roman"/>
          <w:sz w:val="28"/>
          <w:szCs w:val="28"/>
        </w:rPr>
        <w:t xml:space="preserve"> с населением.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8" w:name="sub_13"/>
      <w:bookmarkEnd w:id="7"/>
      <w:r w:rsidRPr="008E0273">
        <w:rPr>
          <w:rFonts w:ascii="Times New Roman" w:hAnsi="Times New Roman" w:cs="Times New Roman"/>
          <w:sz w:val="28"/>
          <w:szCs w:val="28"/>
        </w:rPr>
        <w:t xml:space="preserve">1.3. Прием телефонных звонков и организация учета обращений граждан осуществляются муниципальными служащими структурных подразделений администрации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>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9" w:name="sub_14"/>
      <w:bookmarkEnd w:id="8"/>
      <w:r w:rsidRPr="008E0273">
        <w:rPr>
          <w:rFonts w:ascii="Times New Roman" w:hAnsi="Times New Roman" w:cs="Times New Roman"/>
          <w:sz w:val="28"/>
          <w:szCs w:val="28"/>
        </w:rPr>
        <w:t xml:space="preserve">1.4. Обеспечение своевременного рассмотрения обращений граждан по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горячей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 xml:space="preserve"> осуществляется соответствующими управлениями и отделами по своим направлениям.</w:t>
      </w:r>
    </w:p>
    <w:bookmarkEnd w:id="9"/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p w:rsidR="002B456D" w:rsidRPr="008E0273" w:rsidRDefault="001A511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002"/>
      <w:r w:rsidRPr="008E0273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2B456D" w:rsidRPr="008E0273">
        <w:rPr>
          <w:rFonts w:ascii="Times New Roman" w:hAnsi="Times New Roman" w:cs="Times New Roman"/>
          <w:color w:val="auto"/>
          <w:sz w:val="28"/>
          <w:szCs w:val="28"/>
        </w:rPr>
        <w:t>. Основные задачи</w:t>
      </w:r>
    </w:p>
    <w:bookmarkEnd w:id="10"/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11" w:name="sub_21"/>
      <w:r w:rsidRPr="008E0273">
        <w:rPr>
          <w:rFonts w:ascii="Times New Roman" w:hAnsi="Times New Roman" w:cs="Times New Roman"/>
          <w:sz w:val="28"/>
          <w:szCs w:val="28"/>
        </w:rPr>
        <w:t xml:space="preserve">2.1. Основными задачами работы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горячей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bookmarkEnd w:id="11"/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r w:rsidRPr="008E0273">
        <w:rPr>
          <w:rFonts w:ascii="Times New Roman" w:hAnsi="Times New Roman" w:cs="Times New Roman"/>
          <w:sz w:val="28"/>
          <w:szCs w:val="28"/>
        </w:rPr>
        <w:t xml:space="preserve">организация централизованного сбора и учета обращений граждан, поступающих по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горячей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14679A" w:rsidRPr="008E0273">
        <w:rPr>
          <w:rFonts w:ascii="Times New Roman" w:hAnsi="Times New Roman" w:cs="Times New Roman"/>
          <w:sz w:val="28"/>
          <w:szCs w:val="28"/>
        </w:rPr>
        <w:t>администрации</w:t>
      </w:r>
      <w:r w:rsidR="001A511A" w:rsidRPr="008E0273">
        <w:rPr>
          <w:rFonts w:ascii="Times New Roman" w:hAnsi="Times New Roman" w:cs="Times New Roman"/>
          <w:sz w:val="28"/>
          <w:szCs w:val="28"/>
        </w:rPr>
        <w:t xml:space="preserve">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>;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r w:rsidRPr="008E0273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>;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r w:rsidRPr="008E0273">
        <w:rPr>
          <w:rFonts w:ascii="Times New Roman" w:hAnsi="Times New Roman" w:cs="Times New Roman"/>
          <w:sz w:val="28"/>
          <w:szCs w:val="28"/>
        </w:rPr>
        <w:t xml:space="preserve">повышение качества и доступности муниципальных услуг, оказываемых населению структурными подразделениями администрации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>;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r w:rsidRPr="008E0273">
        <w:rPr>
          <w:rFonts w:ascii="Times New Roman" w:hAnsi="Times New Roman" w:cs="Times New Roman"/>
          <w:sz w:val="28"/>
          <w:szCs w:val="28"/>
        </w:rPr>
        <w:t xml:space="preserve">оперативное решение обращений жителей </w:t>
      </w:r>
      <w:r w:rsidR="0014679A" w:rsidRPr="008E0273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  <w:r w:rsidR="0014679A" w:rsidRPr="008E027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Pr="008E0273">
        <w:rPr>
          <w:rFonts w:ascii="Times New Roman" w:hAnsi="Times New Roman" w:cs="Times New Roman"/>
          <w:sz w:val="28"/>
          <w:szCs w:val="28"/>
        </w:rPr>
        <w:t>;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r w:rsidRPr="008E0273">
        <w:rPr>
          <w:rFonts w:ascii="Times New Roman" w:hAnsi="Times New Roman" w:cs="Times New Roman"/>
          <w:sz w:val="28"/>
          <w:szCs w:val="28"/>
        </w:rPr>
        <w:t xml:space="preserve">проведение анализа поступающих звонков и информирование </w:t>
      </w:r>
      <w:r w:rsidR="0014679A" w:rsidRPr="008E0273">
        <w:rPr>
          <w:rFonts w:ascii="Times New Roman" w:hAnsi="Times New Roman" w:cs="Times New Roman"/>
          <w:sz w:val="28"/>
          <w:szCs w:val="28"/>
        </w:rPr>
        <w:t>администрации</w:t>
      </w:r>
      <w:r w:rsidR="001A511A" w:rsidRPr="008E0273">
        <w:rPr>
          <w:rFonts w:ascii="Times New Roman" w:hAnsi="Times New Roman" w:cs="Times New Roman"/>
          <w:sz w:val="28"/>
          <w:szCs w:val="28"/>
        </w:rPr>
        <w:t xml:space="preserve">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 xml:space="preserve">, заместителей </w:t>
      </w:r>
      <w:r w:rsidR="006A3F09" w:rsidRPr="008E0273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1A511A" w:rsidRPr="008E0273">
        <w:rPr>
          <w:rFonts w:ascii="Times New Roman" w:hAnsi="Times New Roman" w:cs="Times New Roman"/>
          <w:sz w:val="28"/>
          <w:szCs w:val="28"/>
        </w:rPr>
        <w:t xml:space="preserve">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 xml:space="preserve"> с целью использования при подготовке и принятии обоснованных управленческих решений.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p w:rsidR="002B456D" w:rsidRPr="008E0273" w:rsidRDefault="001A511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03"/>
      <w:r w:rsidRPr="008E0273">
        <w:rPr>
          <w:rFonts w:ascii="Times New Roman" w:hAnsi="Times New Roman" w:cs="Times New Roman"/>
          <w:color w:val="auto"/>
          <w:sz w:val="28"/>
          <w:szCs w:val="28"/>
        </w:rPr>
        <w:t>3</w:t>
      </w:r>
      <w:r w:rsidR="002B456D" w:rsidRPr="008E0273">
        <w:rPr>
          <w:rFonts w:ascii="Times New Roman" w:hAnsi="Times New Roman" w:cs="Times New Roman"/>
          <w:color w:val="auto"/>
          <w:sz w:val="28"/>
          <w:szCs w:val="28"/>
        </w:rPr>
        <w:t>. Функции</w:t>
      </w:r>
    </w:p>
    <w:bookmarkEnd w:id="12"/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13" w:name="sub_31"/>
      <w:r w:rsidRPr="008E0273">
        <w:rPr>
          <w:rFonts w:ascii="Times New Roman" w:hAnsi="Times New Roman" w:cs="Times New Roman"/>
          <w:sz w:val="28"/>
          <w:szCs w:val="28"/>
        </w:rPr>
        <w:t xml:space="preserve">3.1. </w:t>
      </w:r>
      <w:r w:rsidR="008E0273">
        <w:rPr>
          <w:rFonts w:ascii="Times New Roman" w:hAnsi="Times New Roman" w:cs="Times New Roman"/>
          <w:sz w:val="28"/>
          <w:szCs w:val="28"/>
        </w:rPr>
        <w:t xml:space="preserve"> </w:t>
      </w:r>
      <w:r w:rsidRPr="008E0273">
        <w:rPr>
          <w:rFonts w:ascii="Times New Roman" w:hAnsi="Times New Roman" w:cs="Times New Roman"/>
          <w:sz w:val="28"/>
          <w:szCs w:val="28"/>
        </w:rPr>
        <w:t xml:space="preserve">Организация приема обращений граждан по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горячей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>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14" w:name="sub_32"/>
      <w:bookmarkEnd w:id="13"/>
      <w:r w:rsidRPr="008E0273">
        <w:rPr>
          <w:rFonts w:ascii="Times New Roman" w:hAnsi="Times New Roman" w:cs="Times New Roman"/>
          <w:sz w:val="28"/>
          <w:szCs w:val="28"/>
        </w:rPr>
        <w:t xml:space="preserve">3.2. Своевременный учет, обработка и отправка обращений для рассмотрения в соответствующие подразделения администрации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 xml:space="preserve"> в соответствии с принадлежностью и предметами ведения.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15" w:name="sub_33"/>
      <w:bookmarkEnd w:id="14"/>
      <w:r w:rsidRPr="008E0273">
        <w:rPr>
          <w:rFonts w:ascii="Times New Roman" w:hAnsi="Times New Roman" w:cs="Times New Roman"/>
          <w:sz w:val="28"/>
          <w:szCs w:val="28"/>
        </w:rPr>
        <w:t xml:space="preserve">3.3. Осуществление </w:t>
      </w:r>
      <w:proofErr w:type="gramStart"/>
      <w:r w:rsidRPr="008E027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8E0273">
        <w:rPr>
          <w:rFonts w:ascii="Times New Roman" w:hAnsi="Times New Roman" w:cs="Times New Roman"/>
          <w:sz w:val="28"/>
          <w:szCs w:val="28"/>
        </w:rPr>
        <w:t xml:space="preserve"> сроками и полнотой исполнения поручений по обращениям граждан.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16" w:name="sub_34"/>
      <w:bookmarkEnd w:id="15"/>
      <w:r w:rsidRPr="008E0273">
        <w:rPr>
          <w:rFonts w:ascii="Times New Roman" w:hAnsi="Times New Roman" w:cs="Times New Roman"/>
          <w:sz w:val="28"/>
          <w:szCs w:val="28"/>
        </w:rPr>
        <w:t>3.4. Извещение заявителей о результатах рассмотрения их обращений.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17" w:name="sub_35"/>
      <w:bookmarkEnd w:id="16"/>
      <w:r w:rsidRPr="008E0273">
        <w:rPr>
          <w:rFonts w:ascii="Times New Roman" w:hAnsi="Times New Roman" w:cs="Times New Roman"/>
          <w:sz w:val="28"/>
          <w:szCs w:val="28"/>
        </w:rPr>
        <w:t xml:space="preserve">3.5. Информирование </w:t>
      </w:r>
      <w:r w:rsidR="0014679A" w:rsidRPr="008E0273">
        <w:rPr>
          <w:rFonts w:ascii="Times New Roman" w:hAnsi="Times New Roman" w:cs="Times New Roman"/>
          <w:sz w:val="28"/>
          <w:szCs w:val="28"/>
        </w:rPr>
        <w:t>администрации</w:t>
      </w:r>
      <w:r w:rsidR="006A3F09" w:rsidRPr="008E0273">
        <w:rPr>
          <w:rFonts w:ascii="Times New Roman" w:hAnsi="Times New Roman" w:cs="Times New Roman"/>
          <w:sz w:val="28"/>
          <w:szCs w:val="28"/>
        </w:rPr>
        <w:t xml:space="preserve">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 xml:space="preserve"> о результатах анализа обращений.</w:t>
      </w:r>
    </w:p>
    <w:bookmarkEnd w:id="17"/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p w:rsidR="002B456D" w:rsidRPr="008E0273" w:rsidRDefault="00E27AF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1004"/>
      <w:r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2B456D" w:rsidRPr="008E0273">
        <w:rPr>
          <w:rFonts w:ascii="Times New Roman" w:hAnsi="Times New Roman" w:cs="Times New Roman"/>
          <w:color w:val="auto"/>
          <w:sz w:val="28"/>
          <w:szCs w:val="28"/>
        </w:rPr>
        <w:t xml:space="preserve">. Организация деятельности </w:t>
      </w:r>
      <w:r w:rsidR="00EA3469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2B456D" w:rsidRPr="008E0273">
        <w:rPr>
          <w:rFonts w:ascii="Times New Roman" w:hAnsi="Times New Roman" w:cs="Times New Roman"/>
          <w:color w:val="auto"/>
          <w:sz w:val="28"/>
          <w:szCs w:val="28"/>
        </w:rPr>
        <w:t>горячей линии</w:t>
      </w:r>
      <w:r w:rsidR="00EA3469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bookmarkEnd w:id="18"/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p w:rsidR="006A3F09" w:rsidRPr="008364FD" w:rsidRDefault="002B456D">
      <w:pPr>
        <w:rPr>
          <w:rFonts w:ascii="Times New Roman" w:hAnsi="Times New Roman" w:cs="Times New Roman"/>
          <w:sz w:val="28"/>
          <w:szCs w:val="28"/>
        </w:rPr>
      </w:pPr>
      <w:r w:rsidRPr="008364FD">
        <w:rPr>
          <w:rFonts w:ascii="Times New Roman" w:hAnsi="Times New Roman" w:cs="Times New Roman"/>
          <w:sz w:val="28"/>
          <w:szCs w:val="28"/>
        </w:rPr>
        <w:t>4.1. Прием обращений граждан осуществляется по телефонн</w:t>
      </w:r>
      <w:r w:rsidR="006A3F09" w:rsidRPr="008364FD">
        <w:rPr>
          <w:rFonts w:ascii="Times New Roman" w:hAnsi="Times New Roman" w:cs="Times New Roman"/>
          <w:sz w:val="28"/>
          <w:szCs w:val="28"/>
        </w:rPr>
        <w:t>ым номерам определенны</w:t>
      </w:r>
      <w:r w:rsidR="008E0273" w:rsidRPr="008364FD">
        <w:rPr>
          <w:rFonts w:ascii="Times New Roman" w:hAnsi="Times New Roman" w:cs="Times New Roman"/>
          <w:sz w:val="28"/>
          <w:szCs w:val="28"/>
        </w:rPr>
        <w:t xml:space="preserve">х </w:t>
      </w:r>
      <w:r w:rsidR="00C1794F" w:rsidRPr="008364FD">
        <w:rPr>
          <w:rFonts w:ascii="Times New Roman" w:hAnsi="Times New Roman" w:cs="Times New Roman"/>
          <w:sz w:val="28"/>
          <w:szCs w:val="28"/>
        </w:rPr>
        <w:t xml:space="preserve"> распоряжением </w:t>
      </w:r>
      <w:r w:rsidR="00EA3469" w:rsidRPr="008364FD">
        <w:rPr>
          <w:rFonts w:ascii="Times New Roman" w:hAnsi="Times New Roman" w:cs="Times New Roman"/>
          <w:sz w:val="28"/>
          <w:szCs w:val="28"/>
        </w:rPr>
        <w:t>администрации</w:t>
      </w:r>
      <w:r w:rsidRPr="008364FD">
        <w:rPr>
          <w:rFonts w:ascii="Times New Roman" w:hAnsi="Times New Roman" w:cs="Times New Roman"/>
          <w:sz w:val="28"/>
          <w:szCs w:val="28"/>
        </w:rPr>
        <w:t xml:space="preserve">, кроме выходных и праздничных дней, с </w:t>
      </w:r>
      <w:r w:rsidR="006A3F09" w:rsidRPr="008364FD">
        <w:rPr>
          <w:rFonts w:ascii="Times New Roman" w:hAnsi="Times New Roman" w:cs="Times New Roman"/>
          <w:sz w:val="28"/>
          <w:szCs w:val="28"/>
        </w:rPr>
        <w:t>9</w:t>
      </w:r>
      <w:r w:rsidRPr="008364FD">
        <w:rPr>
          <w:rFonts w:ascii="Times New Roman" w:hAnsi="Times New Roman" w:cs="Times New Roman"/>
          <w:sz w:val="28"/>
          <w:szCs w:val="28"/>
        </w:rPr>
        <w:t>.00 до 1</w:t>
      </w:r>
      <w:r w:rsidR="006A3F09" w:rsidRPr="008364FD">
        <w:rPr>
          <w:rFonts w:ascii="Times New Roman" w:hAnsi="Times New Roman" w:cs="Times New Roman"/>
          <w:sz w:val="28"/>
          <w:szCs w:val="28"/>
        </w:rPr>
        <w:t>3</w:t>
      </w:r>
      <w:r w:rsidRPr="008364FD">
        <w:rPr>
          <w:rFonts w:ascii="Times New Roman" w:hAnsi="Times New Roman" w:cs="Times New Roman"/>
          <w:sz w:val="28"/>
          <w:szCs w:val="28"/>
        </w:rPr>
        <w:t>.00 и с 1</w:t>
      </w:r>
      <w:r w:rsidR="006A3F09" w:rsidRPr="008364FD">
        <w:rPr>
          <w:rFonts w:ascii="Times New Roman" w:hAnsi="Times New Roman" w:cs="Times New Roman"/>
          <w:sz w:val="28"/>
          <w:szCs w:val="28"/>
        </w:rPr>
        <w:t>4</w:t>
      </w:r>
      <w:r w:rsidRPr="008364FD">
        <w:rPr>
          <w:rFonts w:ascii="Times New Roman" w:hAnsi="Times New Roman" w:cs="Times New Roman"/>
          <w:sz w:val="28"/>
          <w:szCs w:val="28"/>
        </w:rPr>
        <w:t xml:space="preserve">.00 до 17.00. </w:t>
      </w:r>
      <w:bookmarkStart w:id="19" w:name="sub_42"/>
    </w:p>
    <w:p w:rsidR="002B456D" w:rsidRPr="008364FD" w:rsidRDefault="002B456D">
      <w:pPr>
        <w:rPr>
          <w:rFonts w:ascii="Times New Roman" w:hAnsi="Times New Roman" w:cs="Times New Roman"/>
          <w:sz w:val="28"/>
          <w:szCs w:val="28"/>
        </w:rPr>
      </w:pPr>
      <w:r w:rsidRPr="008364FD">
        <w:rPr>
          <w:rFonts w:ascii="Times New Roman" w:hAnsi="Times New Roman" w:cs="Times New Roman"/>
          <w:sz w:val="28"/>
          <w:szCs w:val="28"/>
        </w:rPr>
        <w:t xml:space="preserve">4.2. Информация о режиме работы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364FD">
        <w:rPr>
          <w:rFonts w:ascii="Times New Roman" w:hAnsi="Times New Roman" w:cs="Times New Roman"/>
          <w:sz w:val="28"/>
          <w:szCs w:val="28"/>
        </w:rPr>
        <w:t>горячей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364FD">
        <w:rPr>
          <w:rFonts w:ascii="Times New Roman" w:hAnsi="Times New Roman" w:cs="Times New Roman"/>
          <w:sz w:val="28"/>
          <w:szCs w:val="28"/>
        </w:rPr>
        <w:t xml:space="preserve"> доводится до сведения населения через средства массовой информации, официальный сайт администрации </w:t>
      </w:r>
      <w:r w:rsidR="0014679A" w:rsidRPr="008364FD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364FD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2B456D" w:rsidRDefault="002B456D">
      <w:pPr>
        <w:rPr>
          <w:rFonts w:ascii="Times New Roman" w:hAnsi="Times New Roman" w:cs="Times New Roman"/>
          <w:sz w:val="28"/>
          <w:szCs w:val="28"/>
        </w:rPr>
      </w:pPr>
      <w:bookmarkStart w:id="20" w:name="sub_43"/>
      <w:bookmarkEnd w:id="19"/>
      <w:r w:rsidRPr="008364FD">
        <w:rPr>
          <w:rFonts w:ascii="Times New Roman" w:hAnsi="Times New Roman" w:cs="Times New Roman"/>
          <w:sz w:val="28"/>
          <w:szCs w:val="28"/>
        </w:rPr>
        <w:t xml:space="preserve">4.3. Муниципальный служащий, </w:t>
      </w:r>
      <w:r w:rsidR="00C1794F" w:rsidRPr="008364FD">
        <w:rPr>
          <w:rFonts w:ascii="Times New Roman" w:hAnsi="Times New Roman" w:cs="Times New Roman"/>
          <w:sz w:val="28"/>
          <w:szCs w:val="28"/>
        </w:rPr>
        <w:t xml:space="preserve"> на которого </w:t>
      </w:r>
      <w:r w:rsidR="008E0273" w:rsidRPr="008364FD">
        <w:rPr>
          <w:rFonts w:ascii="Times New Roman" w:hAnsi="Times New Roman" w:cs="Times New Roman"/>
          <w:sz w:val="28"/>
          <w:szCs w:val="28"/>
        </w:rPr>
        <w:t xml:space="preserve">согласно распоряжению </w:t>
      </w:r>
      <w:r w:rsidR="00C1794F" w:rsidRPr="008364FD">
        <w:rPr>
          <w:rFonts w:ascii="Times New Roman" w:hAnsi="Times New Roman" w:cs="Times New Roman"/>
          <w:sz w:val="28"/>
          <w:szCs w:val="28"/>
        </w:rPr>
        <w:t xml:space="preserve">возложена ответственность по сбору информации поступающей на телефон  </w:t>
      </w:r>
      <w:r w:rsidRPr="008364FD">
        <w:rPr>
          <w:rFonts w:ascii="Times New Roman" w:hAnsi="Times New Roman" w:cs="Times New Roman"/>
          <w:sz w:val="28"/>
          <w:szCs w:val="28"/>
        </w:rPr>
        <w:t xml:space="preserve">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364FD">
        <w:rPr>
          <w:rFonts w:ascii="Times New Roman" w:hAnsi="Times New Roman" w:cs="Times New Roman"/>
          <w:sz w:val="28"/>
          <w:szCs w:val="28"/>
        </w:rPr>
        <w:t>горячей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364FD">
        <w:rPr>
          <w:rFonts w:ascii="Times New Roman" w:hAnsi="Times New Roman" w:cs="Times New Roman"/>
          <w:sz w:val="28"/>
          <w:szCs w:val="28"/>
        </w:rPr>
        <w:t>, выясняет фамилию, имя, отчество заявителя, его социальный статус, адрес, телефон, суть заявления, предложения или жалобы.</w:t>
      </w:r>
    </w:p>
    <w:p w:rsidR="002B456D" w:rsidRPr="008E0273" w:rsidRDefault="00EA3469" w:rsidP="00EA34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Обращения, поступающие на «горячую линию» </w:t>
      </w:r>
      <w:bookmarkEnd w:id="20"/>
      <w:r w:rsidR="002B456D" w:rsidRPr="008E0273">
        <w:rPr>
          <w:rFonts w:ascii="Times New Roman" w:hAnsi="Times New Roman" w:cs="Times New Roman"/>
          <w:sz w:val="28"/>
          <w:szCs w:val="28"/>
        </w:rPr>
        <w:t xml:space="preserve">регистрируется и рассматривается в порядке, установленным </w:t>
      </w:r>
      <w:r w:rsidR="002B456D" w:rsidRPr="00EA3469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="002B456D" w:rsidRPr="00EA34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56D" w:rsidRPr="008E0273">
        <w:rPr>
          <w:rFonts w:ascii="Times New Roman" w:hAnsi="Times New Roman" w:cs="Times New Roman"/>
          <w:sz w:val="28"/>
          <w:szCs w:val="28"/>
        </w:rPr>
        <w:t xml:space="preserve">от 02.05.2006 </w:t>
      </w:r>
      <w:r w:rsidR="005F0AED" w:rsidRPr="008E0273">
        <w:rPr>
          <w:rFonts w:ascii="Times New Roman" w:hAnsi="Times New Roman" w:cs="Times New Roman"/>
          <w:sz w:val="28"/>
          <w:szCs w:val="28"/>
        </w:rPr>
        <w:t>№</w:t>
      </w:r>
      <w:r w:rsidR="00C1794F">
        <w:rPr>
          <w:rFonts w:ascii="Times New Roman" w:hAnsi="Times New Roman" w:cs="Times New Roman"/>
          <w:sz w:val="28"/>
          <w:szCs w:val="28"/>
        </w:rPr>
        <w:t xml:space="preserve"> </w:t>
      </w:r>
      <w:r w:rsidR="002B456D" w:rsidRPr="008E0273">
        <w:rPr>
          <w:rFonts w:ascii="Times New Roman" w:hAnsi="Times New Roman" w:cs="Times New Roman"/>
          <w:sz w:val="28"/>
          <w:szCs w:val="28"/>
        </w:rPr>
        <w:t xml:space="preserve">59-ФЗ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2B456D" w:rsidRPr="008E0273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B456D" w:rsidRPr="008E0273">
        <w:rPr>
          <w:rFonts w:ascii="Times New Roman" w:hAnsi="Times New Roman" w:cs="Times New Roman"/>
          <w:sz w:val="28"/>
          <w:szCs w:val="28"/>
        </w:rPr>
        <w:t>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21" w:name="sub_46"/>
      <w:r w:rsidRPr="008E0273">
        <w:rPr>
          <w:rFonts w:ascii="Times New Roman" w:hAnsi="Times New Roman" w:cs="Times New Roman"/>
          <w:sz w:val="28"/>
          <w:szCs w:val="28"/>
        </w:rPr>
        <w:t>4.</w:t>
      </w:r>
      <w:r w:rsidR="007D360E">
        <w:rPr>
          <w:rFonts w:ascii="Times New Roman" w:hAnsi="Times New Roman" w:cs="Times New Roman"/>
          <w:sz w:val="28"/>
          <w:szCs w:val="28"/>
        </w:rPr>
        <w:t>5</w:t>
      </w:r>
      <w:r w:rsidRPr="008E0273">
        <w:rPr>
          <w:rFonts w:ascii="Times New Roman" w:hAnsi="Times New Roman" w:cs="Times New Roman"/>
          <w:sz w:val="28"/>
          <w:szCs w:val="28"/>
        </w:rPr>
        <w:t xml:space="preserve">. Обращения, поступившие на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горячую линию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 xml:space="preserve">, регистрируются в </w:t>
      </w:r>
      <w:r w:rsidR="00E148D1" w:rsidRPr="008E0273">
        <w:rPr>
          <w:rFonts w:ascii="Times New Roman" w:hAnsi="Times New Roman" w:cs="Times New Roman"/>
          <w:sz w:val="28"/>
          <w:szCs w:val="28"/>
        </w:rPr>
        <w:t xml:space="preserve"> журнале для регистрации обращений поступивших через Горячую линию</w:t>
      </w:r>
      <w:r w:rsidRPr="008E0273">
        <w:rPr>
          <w:rFonts w:ascii="Times New Roman" w:hAnsi="Times New Roman" w:cs="Times New Roman"/>
          <w:sz w:val="28"/>
          <w:szCs w:val="28"/>
        </w:rPr>
        <w:t xml:space="preserve"> в течение суток с момента их поступления.</w:t>
      </w:r>
    </w:p>
    <w:bookmarkEnd w:id="21"/>
    <w:p w:rsidR="002B456D" w:rsidRPr="008364FD" w:rsidRDefault="00E148D1" w:rsidP="008364FD">
      <w:pPr>
        <w:rPr>
          <w:rFonts w:ascii="Times New Roman" w:hAnsi="Times New Roman" w:cs="Times New Roman"/>
          <w:sz w:val="28"/>
          <w:szCs w:val="28"/>
        </w:rPr>
      </w:pPr>
      <w:r w:rsidRPr="008364FD">
        <w:rPr>
          <w:rFonts w:ascii="Times New Roman" w:hAnsi="Times New Roman" w:cs="Times New Roman"/>
          <w:sz w:val="28"/>
          <w:szCs w:val="28"/>
        </w:rPr>
        <w:t xml:space="preserve"> </w:t>
      </w:r>
      <w:r w:rsidR="002B456D" w:rsidRPr="008364FD">
        <w:rPr>
          <w:rFonts w:ascii="Times New Roman" w:hAnsi="Times New Roman" w:cs="Times New Roman"/>
          <w:sz w:val="28"/>
          <w:szCs w:val="28"/>
        </w:rPr>
        <w:t>4.</w:t>
      </w:r>
      <w:r w:rsidR="007D360E">
        <w:rPr>
          <w:rFonts w:ascii="Times New Roman" w:hAnsi="Times New Roman" w:cs="Times New Roman"/>
          <w:sz w:val="28"/>
          <w:szCs w:val="28"/>
        </w:rPr>
        <w:t>6</w:t>
      </w:r>
      <w:r w:rsidR="002B456D" w:rsidRPr="008364FD">
        <w:rPr>
          <w:rFonts w:ascii="Times New Roman" w:hAnsi="Times New Roman" w:cs="Times New Roman"/>
          <w:sz w:val="28"/>
          <w:szCs w:val="28"/>
        </w:rPr>
        <w:t xml:space="preserve">. В соответствии со </w:t>
      </w:r>
      <w:r w:rsidR="002B456D" w:rsidRPr="00EA3469">
        <w:rPr>
          <w:rFonts w:ascii="Times New Roman" w:hAnsi="Times New Roman" w:cs="Times New Roman"/>
          <w:sz w:val="28"/>
          <w:szCs w:val="28"/>
        </w:rPr>
        <w:t xml:space="preserve">статьей 11 </w:t>
      </w:r>
      <w:r w:rsidR="002B456D" w:rsidRPr="008364FD">
        <w:rPr>
          <w:rFonts w:ascii="Times New Roman" w:hAnsi="Times New Roman" w:cs="Times New Roman"/>
          <w:sz w:val="28"/>
          <w:szCs w:val="28"/>
        </w:rPr>
        <w:t xml:space="preserve">Федерального закона от 2 мая 2006 г. </w:t>
      </w:r>
      <w:r w:rsidR="008364FD" w:rsidRPr="008364FD">
        <w:rPr>
          <w:rFonts w:ascii="Times New Roman" w:hAnsi="Times New Roman" w:cs="Times New Roman"/>
          <w:sz w:val="28"/>
          <w:szCs w:val="28"/>
        </w:rPr>
        <w:t xml:space="preserve">№ </w:t>
      </w:r>
      <w:r w:rsidR="002B456D" w:rsidRPr="008364FD">
        <w:rPr>
          <w:rFonts w:ascii="Times New Roman" w:hAnsi="Times New Roman" w:cs="Times New Roman"/>
          <w:sz w:val="28"/>
          <w:szCs w:val="28"/>
        </w:rPr>
        <w:t xml:space="preserve">59-ФЗ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="002B456D" w:rsidRPr="008364FD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="002B456D" w:rsidRPr="008364FD">
        <w:rPr>
          <w:rFonts w:ascii="Times New Roman" w:hAnsi="Times New Roman" w:cs="Times New Roman"/>
          <w:sz w:val="28"/>
          <w:szCs w:val="28"/>
        </w:rPr>
        <w:t xml:space="preserve"> анонимные звонки не регистрируются и не рассматриваются. Анонимными считаются обращения без указания фамилии или почтового адреса, на который должен быть выслан ответ либо уведомление о </w:t>
      </w:r>
      <w:r w:rsidR="002B456D" w:rsidRPr="008364FD">
        <w:rPr>
          <w:rFonts w:ascii="Times New Roman" w:hAnsi="Times New Roman" w:cs="Times New Roman"/>
          <w:sz w:val="28"/>
          <w:szCs w:val="28"/>
        </w:rPr>
        <w:lastRenderedPageBreak/>
        <w:t>переадресации обращения. Однако</w:t>
      </w:r>
      <w:proofErr w:type="gramStart"/>
      <w:r w:rsidR="002B456D" w:rsidRPr="008364F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B456D" w:rsidRPr="008364FD">
        <w:rPr>
          <w:rFonts w:ascii="Times New Roman" w:hAnsi="Times New Roman" w:cs="Times New Roman"/>
          <w:sz w:val="28"/>
          <w:szCs w:val="28"/>
        </w:rPr>
        <w:t xml:space="preserve"> если в анонимном обращении содержатся сведения о подготавливаемом, совершаемом или совершенном противоправном деянии, а также лице, его подготавливающем, совершающем или совершившем, обращение подлежит регистрации и направлению в течение семи дней со дня регистрации в государственный орган в соответствии с его компетенцией. В случае поступления телефонного звонка, в котором гражданин использует нецензурные либо оскорбительные выражения, угрозы жизни, здоровью и имуществу должностного лица, а также членов его семьи, муниципальные служащие вправе отказать в регистрации обращения, уведомив гражданина о недопустимости злоупотребления правом.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22" w:name="sub_48"/>
      <w:r w:rsidRPr="008E0273">
        <w:rPr>
          <w:rFonts w:ascii="Times New Roman" w:hAnsi="Times New Roman" w:cs="Times New Roman"/>
          <w:sz w:val="28"/>
          <w:szCs w:val="28"/>
        </w:rPr>
        <w:t>4.</w:t>
      </w:r>
      <w:r w:rsidR="007D360E">
        <w:rPr>
          <w:rFonts w:ascii="Times New Roman" w:hAnsi="Times New Roman" w:cs="Times New Roman"/>
          <w:sz w:val="28"/>
          <w:szCs w:val="28"/>
        </w:rPr>
        <w:t>7</w:t>
      </w:r>
      <w:r w:rsidRPr="008E0273">
        <w:rPr>
          <w:rFonts w:ascii="Times New Roman" w:hAnsi="Times New Roman" w:cs="Times New Roman"/>
          <w:sz w:val="28"/>
          <w:szCs w:val="28"/>
        </w:rPr>
        <w:t xml:space="preserve">. При поступлении по </w:t>
      </w:r>
      <w:r w:rsidR="00EA3469">
        <w:rPr>
          <w:rFonts w:ascii="Times New Roman" w:hAnsi="Times New Roman" w:cs="Times New Roman"/>
          <w:sz w:val="28"/>
          <w:szCs w:val="28"/>
        </w:rPr>
        <w:t>«</w:t>
      </w:r>
      <w:r w:rsidRPr="008E0273">
        <w:rPr>
          <w:rFonts w:ascii="Times New Roman" w:hAnsi="Times New Roman" w:cs="Times New Roman"/>
          <w:sz w:val="28"/>
          <w:szCs w:val="28"/>
        </w:rPr>
        <w:t>горячей линии</w:t>
      </w:r>
      <w:r w:rsidR="00EA3469">
        <w:rPr>
          <w:rFonts w:ascii="Times New Roman" w:hAnsi="Times New Roman" w:cs="Times New Roman"/>
          <w:sz w:val="28"/>
          <w:szCs w:val="28"/>
        </w:rPr>
        <w:t>»</w:t>
      </w:r>
      <w:r w:rsidRPr="008E0273">
        <w:rPr>
          <w:rFonts w:ascii="Times New Roman" w:hAnsi="Times New Roman" w:cs="Times New Roman"/>
          <w:sz w:val="28"/>
          <w:szCs w:val="28"/>
        </w:rPr>
        <w:t xml:space="preserve"> повторного звонка гражданина, не содержащего новых доводов или обстоятельств, в период нахождения его предыдущего обращения на рассмотрении такое обращение не подлежит регистрации.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23" w:name="sub_49"/>
      <w:bookmarkEnd w:id="22"/>
      <w:r w:rsidRPr="008E0273">
        <w:rPr>
          <w:rFonts w:ascii="Times New Roman" w:hAnsi="Times New Roman" w:cs="Times New Roman"/>
          <w:sz w:val="28"/>
          <w:szCs w:val="28"/>
        </w:rPr>
        <w:t>4.</w:t>
      </w:r>
      <w:r w:rsidR="007D360E">
        <w:rPr>
          <w:rFonts w:ascii="Times New Roman" w:hAnsi="Times New Roman" w:cs="Times New Roman"/>
          <w:sz w:val="28"/>
          <w:szCs w:val="28"/>
        </w:rPr>
        <w:t>8</w:t>
      </w:r>
      <w:r w:rsidRPr="008E0273">
        <w:rPr>
          <w:rFonts w:ascii="Times New Roman" w:hAnsi="Times New Roman" w:cs="Times New Roman"/>
          <w:sz w:val="28"/>
          <w:szCs w:val="28"/>
        </w:rPr>
        <w:t xml:space="preserve">. Структурные подразделения администрации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 xml:space="preserve"> и должностные лица обязаны внимательно изучить характер обращений, в случае необходимости, истребовать необходимые документы, осуществить проверки с выездом на место, принять обоснованные решения, обеспечить своевременное рассмотрение и проинформировать заявителей.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24" w:name="sub_410"/>
      <w:bookmarkEnd w:id="23"/>
      <w:r w:rsidRPr="008E0273">
        <w:rPr>
          <w:rFonts w:ascii="Times New Roman" w:hAnsi="Times New Roman" w:cs="Times New Roman"/>
          <w:sz w:val="28"/>
          <w:szCs w:val="28"/>
        </w:rPr>
        <w:t>4.</w:t>
      </w:r>
      <w:r w:rsidR="007D360E">
        <w:rPr>
          <w:rFonts w:ascii="Times New Roman" w:hAnsi="Times New Roman" w:cs="Times New Roman"/>
          <w:sz w:val="28"/>
          <w:szCs w:val="28"/>
        </w:rPr>
        <w:t>9</w:t>
      </w:r>
      <w:r w:rsidRPr="008E0273">
        <w:rPr>
          <w:rFonts w:ascii="Times New Roman" w:hAnsi="Times New Roman" w:cs="Times New Roman"/>
          <w:sz w:val="28"/>
          <w:szCs w:val="28"/>
        </w:rPr>
        <w:t>. Обращение гражданина считается рассмотренным, если по всем поставленным в нем вопросам приняты необходимые меры и заявителю дан ответ по существу.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25" w:name="sub_411"/>
      <w:bookmarkEnd w:id="24"/>
      <w:r w:rsidRPr="008E0273">
        <w:rPr>
          <w:rFonts w:ascii="Times New Roman" w:hAnsi="Times New Roman" w:cs="Times New Roman"/>
          <w:sz w:val="28"/>
          <w:szCs w:val="28"/>
        </w:rPr>
        <w:t>4.1</w:t>
      </w:r>
      <w:r w:rsidR="007D360E">
        <w:rPr>
          <w:rFonts w:ascii="Times New Roman" w:hAnsi="Times New Roman" w:cs="Times New Roman"/>
          <w:sz w:val="28"/>
          <w:szCs w:val="28"/>
        </w:rPr>
        <w:t>0</w:t>
      </w:r>
      <w:r w:rsidRPr="008E0273">
        <w:rPr>
          <w:rFonts w:ascii="Times New Roman" w:hAnsi="Times New Roman" w:cs="Times New Roman"/>
          <w:sz w:val="28"/>
          <w:szCs w:val="28"/>
        </w:rPr>
        <w:t xml:space="preserve">. Контроль за своевременным, объективным и полным рассмотрением обращений граждан осуществляют руководители структурных подразделений администрации </w:t>
      </w:r>
      <w:r w:rsidR="0014679A" w:rsidRPr="008E027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8E0273">
        <w:rPr>
          <w:rFonts w:ascii="Times New Roman" w:hAnsi="Times New Roman" w:cs="Times New Roman"/>
          <w:sz w:val="28"/>
          <w:szCs w:val="28"/>
        </w:rPr>
        <w:t>, которым поступили обращения на исполнение.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  <w:bookmarkStart w:id="26" w:name="sub_412"/>
      <w:bookmarkEnd w:id="25"/>
      <w:r w:rsidRPr="008E0273">
        <w:rPr>
          <w:rFonts w:ascii="Times New Roman" w:hAnsi="Times New Roman" w:cs="Times New Roman"/>
          <w:sz w:val="28"/>
          <w:szCs w:val="28"/>
        </w:rPr>
        <w:t>4.1</w:t>
      </w:r>
      <w:r w:rsidR="007D360E">
        <w:rPr>
          <w:rFonts w:ascii="Times New Roman" w:hAnsi="Times New Roman" w:cs="Times New Roman"/>
          <w:sz w:val="28"/>
          <w:szCs w:val="28"/>
        </w:rPr>
        <w:t>1</w:t>
      </w:r>
      <w:r w:rsidRPr="008E0273">
        <w:rPr>
          <w:rFonts w:ascii="Times New Roman" w:hAnsi="Times New Roman" w:cs="Times New Roman"/>
          <w:sz w:val="28"/>
          <w:szCs w:val="28"/>
        </w:rPr>
        <w:t>. Обращение гражданина снимается с контроля должностным лицом, давшим поручение рассмотреть его по существу вопроса, на основании документального подтверждения его исполнения.</w:t>
      </w:r>
    </w:p>
    <w:bookmarkEnd w:id="26"/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p w:rsidR="008364FD" w:rsidRDefault="008364FD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7" w:name="sub_1100"/>
    </w:p>
    <w:p w:rsidR="008364FD" w:rsidRDefault="008364FD" w:rsidP="00EA3469">
      <w:pPr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8364FD" w:rsidRDefault="008364FD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8364FD" w:rsidRDefault="008364FD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A3469" w:rsidRDefault="00EA3469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EA3469" w:rsidRDefault="00EA3469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8364FD" w:rsidRDefault="008364FD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8364FD" w:rsidRDefault="008364FD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4C52F5" w:rsidRDefault="004C52F5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4C52F5" w:rsidRDefault="004C52F5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8" w:name="_GoBack"/>
      <w:bookmarkEnd w:id="28"/>
    </w:p>
    <w:p w:rsidR="007D360E" w:rsidRDefault="007D360E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D360E" w:rsidRDefault="007D360E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D360E" w:rsidRDefault="007D360E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D360E" w:rsidRDefault="007D360E" w:rsidP="008364FD">
      <w:pPr>
        <w:ind w:left="4820" w:firstLine="0"/>
        <w:jc w:val="lef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B456D" w:rsidRPr="00EA3469" w:rsidRDefault="002B456D" w:rsidP="008364FD">
      <w:pPr>
        <w:ind w:left="4820" w:firstLine="0"/>
        <w:jc w:val="left"/>
        <w:rPr>
          <w:rFonts w:ascii="Times New Roman" w:hAnsi="Times New Roman" w:cs="Times New Roman"/>
          <w:sz w:val="28"/>
          <w:szCs w:val="28"/>
        </w:rPr>
      </w:pPr>
      <w:r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 xml:space="preserve">Приложение </w:t>
      </w:r>
      <w:r w:rsidR="008364FD"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№</w:t>
      </w:r>
      <w:r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 1</w:t>
      </w:r>
      <w:r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r w:rsidRPr="00EA3469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Положению</w:t>
      </w:r>
      <w:r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 порядке рассмотрения</w:t>
      </w:r>
      <w:r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обращений граждан, поступивших по</w:t>
      </w:r>
      <w:r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="00EA3469"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«</w:t>
      </w:r>
      <w:r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горячей линии</w:t>
      </w:r>
      <w:r w:rsidR="00EA3469"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»</w:t>
      </w:r>
      <w:r w:rsidR="00E148D1"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администрации</w:t>
      </w:r>
      <w:r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="0014679A" w:rsidRPr="00EA3469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Дубенского муниципального района</w:t>
      </w:r>
    </w:p>
    <w:bookmarkEnd w:id="27"/>
    <w:p w:rsidR="002B456D" w:rsidRPr="00EA3469" w:rsidRDefault="002B456D" w:rsidP="008364FD">
      <w:pPr>
        <w:ind w:left="4820"/>
        <w:jc w:val="left"/>
        <w:rPr>
          <w:rFonts w:ascii="Times New Roman" w:hAnsi="Times New Roman" w:cs="Times New Roman"/>
          <w:sz w:val="28"/>
          <w:szCs w:val="28"/>
        </w:rPr>
      </w:pPr>
    </w:p>
    <w:p w:rsidR="002B456D" w:rsidRPr="007D360E" w:rsidRDefault="002B456D" w:rsidP="008364FD">
      <w:pPr>
        <w:pStyle w:val="1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7D360E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Карточка обращения по </w:t>
      </w:r>
      <w:r w:rsidR="00EA3469" w:rsidRPr="007D360E">
        <w:rPr>
          <w:rFonts w:ascii="Times New Roman" w:hAnsi="Times New Roman" w:cs="Times New Roman"/>
          <w:b w:val="0"/>
          <w:color w:val="auto"/>
          <w:sz w:val="26"/>
          <w:szCs w:val="26"/>
        </w:rPr>
        <w:t>«</w:t>
      </w:r>
      <w:r w:rsidRPr="007D360E">
        <w:rPr>
          <w:rFonts w:ascii="Times New Roman" w:hAnsi="Times New Roman" w:cs="Times New Roman"/>
          <w:b w:val="0"/>
          <w:color w:val="auto"/>
          <w:sz w:val="26"/>
          <w:szCs w:val="26"/>
        </w:rPr>
        <w:t>горячей линии</w:t>
      </w:r>
      <w:r w:rsidR="00EA3469" w:rsidRPr="007D360E">
        <w:rPr>
          <w:rFonts w:ascii="Times New Roman" w:hAnsi="Times New Roman" w:cs="Times New Roman"/>
          <w:b w:val="0"/>
          <w:color w:val="auto"/>
          <w:sz w:val="26"/>
          <w:szCs w:val="26"/>
        </w:rPr>
        <w:t>»</w:t>
      </w:r>
    </w:p>
    <w:p w:rsidR="002B456D" w:rsidRPr="007D360E" w:rsidRDefault="002B456D" w:rsidP="002B456D">
      <w:pPr>
        <w:pStyle w:val="a9"/>
        <w:jc w:val="center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14679A" w:rsidRPr="007D360E">
        <w:rPr>
          <w:rFonts w:ascii="Times New Roman" w:hAnsi="Times New Roman" w:cs="Times New Roman"/>
          <w:sz w:val="26"/>
          <w:szCs w:val="26"/>
        </w:rPr>
        <w:t>Дубенского муниципального района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 xml:space="preserve">       Горячая телефонная линия по вопросу ________________</w:t>
      </w:r>
    </w:p>
    <w:p w:rsidR="008364FD" w:rsidRPr="007D360E" w:rsidRDefault="008364FD" w:rsidP="002B456D">
      <w:pPr>
        <w:pStyle w:val="a9"/>
        <w:jc w:val="center"/>
        <w:rPr>
          <w:rFonts w:ascii="Times New Roman" w:hAnsi="Times New Roman" w:cs="Times New Roman"/>
          <w:sz w:val="26"/>
          <w:szCs w:val="26"/>
        </w:rPr>
      </w:pPr>
    </w:p>
    <w:p w:rsidR="007D360E" w:rsidRDefault="007D360E" w:rsidP="002B456D">
      <w:pPr>
        <w:pStyle w:val="a9"/>
        <w:jc w:val="center"/>
        <w:rPr>
          <w:rFonts w:ascii="Times New Roman" w:hAnsi="Times New Roman" w:cs="Times New Roman"/>
          <w:sz w:val="26"/>
          <w:szCs w:val="26"/>
        </w:rPr>
      </w:pPr>
    </w:p>
    <w:p w:rsidR="007D360E" w:rsidRDefault="007D360E" w:rsidP="002B456D">
      <w:pPr>
        <w:pStyle w:val="a9"/>
        <w:jc w:val="center"/>
        <w:rPr>
          <w:rFonts w:ascii="Times New Roman" w:hAnsi="Times New Roman" w:cs="Times New Roman"/>
          <w:sz w:val="26"/>
          <w:szCs w:val="26"/>
        </w:rPr>
      </w:pPr>
    </w:p>
    <w:p w:rsidR="002B456D" w:rsidRPr="007D360E" w:rsidRDefault="002B456D" w:rsidP="002B456D">
      <w:pPr>
        <w:pStyle w:val="a9"/>
        <w:jc w:val="center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 xml:space="preserve">КАРТОЧКА                                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 xml:space="preserve">          регистрации обращений на горячую телефонную линию            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 xml:space="preserve">№__________________                     дата </w:t>
      </w:r>
      <w:r w:rsidR="00EA3469" w:rsidRPr="007D360E">
        <w:rPr>
          <w:rFonts w:ascii="Times New Roman" w:hAnsi="Times New Roman" w:cs="Times New Roman"/>
          <w:sz w:val="26"/>
          <w:szCs w:val="26"/>
        </w:rPr>
        <w:t>«</w:t>
      </w:r>
      <w:r w:rsidRPr="007D360E">
        <w:rPr>
          <w:rFonts w:ascii="Times New Roman" w:hAnsi="Times New Roman" w:cs="Times New Roman"/>
          <w:sz w:val="26"/>
          <w:szCs w:val="26"/>
        </w:rPr>
        <w:t>___</w:t>
      </w:r>
      <w:r w:rsidR="00EA3469" w:rsidRPr="007D360E">
        <w:rPr>
          <w:rFonts w:ascii="Times New Roman" w:hAnsi="Times New Roman" w:cs="Times New Roman"/>
          <w:sz w:val="26"/>
          <w:szCs w:val="26"/>
        </w:rPr>
        <w:t>»</w:t>
      </w:r>
      <w:r w:rsidRPr="007D360E">
        <w:rPr>
          <w:rFonts w:ascii="Times New Roman" w:hAnsi="Times New Roman" w:cs="Times New Roman"/>
          <w:sz w:val="26"/>
          <w:szCs w:val="26"/>
        </w:rPr>
        <w:t xml:space="preserve"> __________ 200__ г.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Ф.И.О. заявителя, соц. положение 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Адрес 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Содержание обращения 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Резолюция 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 xml:space="preserve">Срок исполнения </w:t>
      </w:r>
      <w:r w:rsidR="00EA3469" w:rsidRPr="007D360E">
        <w:rPr>
          <w:rFonts w:ascii="Times New Roman" w:hAnsi="Times New Roman" w:cs="Times New Roman"/>
          <w:sz w:val="26"/>
          <w:szCs w:val="26"/>
        </w:rPr>
        <w:t>«</w:t>
      </w:r>
      <w:r w:rsidRPr="007D360E">
        <w:rPr>
          <w:rFonts w:ascii="Times New Roman" w:hAnsi="Times New Roman" w:cs="Times New Roman"/>
          <w:sz w:val="26"/>
          <w:szCs w:val="26"/>
        </w:rPr>
        <w:t>___</w:t>
      </w:r>
      <w:r w:rsidR="00EA3469" w:rsidRPr="007D360E">
        <w:rPr>
          <w:rFonts w:ascii="Times New Roman" w:hAnsi="Times New Roman" w:cs="Times New Roman"/>
          <w:sz w:val="26"/>
          <w:szCs w:val="26"/>
        </w:rPr>
        <w:t>»</w:t>
      </w:r>
      <w:r w:rsidRPr="007D360E">
        <w:rPr>
          <w:rFonts w:ascii="Times New Roman" w:hAnsi="Times New Roman" w:cs="Times New Roman"/>
          <w:sz w:val="26"/>
          <w:szCs w:val="26"/>
        </w:rPr>
        <w:t xml:space="preserve"> __________ 202__ г.           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(подпись)     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Результат 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 w:val="26"/>
          <w:szCs w:val="26"/>
        </w:rPr>
      </w:pPr>
      <w:r w:rsidRPr="007D360E">
        <w:rPr>
          <w:rFonts w:ascii="Times New Roman" w:hAnsi="Times New Roman" w:cs="Times New Roman"/>
          <w:sz w:val="26"/>
          <w:szCs w:val="26"/>
        </w:rPr>
        <w:t xml:space="preserve">           (дата, должность, Ф.И.О., подпись исполнителя)              </w:t>
      </w:r>
    </w:p>
    <w:p w:rsidR="002B456D" w:rsidRPr="007D360E" w:rsidRDefault="002B456D">
      <w:pPr>
        <w:pStyle w:val="a9"/>
        <w:rPr>
          <w:rFonts w:ascii="Times New Roman" w:hAnsi="Times New Roman" w:cs="Times New Roman"/>
          <w:szCs w:val="28"/>
        </w:rPr>
      </w:pPr>
      <w:r w:rsidRPr="007D360E">
        <w:rPr>
          <w:rFonts w:ascii="Times New Roman" w:hAnsi="Times New Roman" w:cs="Times New Roman"/>
          <w:sz w:val="26"/>
          <w:szCs w:val="26"/>
        </w:rPr>
        <w:t>──────────────────────────────────────────────────</w:t>
      </w:r>
    </w:p>
    <w:p w:rsidR="002B456D" w:rsidRPr="008E0273" w:rsidRDefault="002B456D">
      <w:pPr>
        <w:rPr>
          <w:rFonts w:ascii="Times New Roman" w:hAnsi="Times New Roman" w:cs="Times New Roman"/>
          <w:sz w:val="28"/>
          <w:szCs w:val="28"/>
        </w:rPr>
      </w:pPr>
    </w:p>
    <w:sectPr w:rsidR="002B456D" w:rsidRPr="008E0273" w:rsidSect="00EA3469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79A"/>
    <w:rsid w:val="0014679A"/>
    <w:rsid w:val="001A511A"/>
    <w:rsid w:val="0025006F"/>
    <w:rsid w:val="00262304"/>
    <w:rsid w:val="002B456D"/>
    <w:rsid w:val="004C52F5"/>
    <w:rsid w:val="004E54A5"/>
    <w:rsid w:val="005F0AED"/>
    <w:rsid w:val="006A3F09"/>
    <w:rsid w:val="006D331D"/>
    <w:rsid w:val="0079638C"/>
    <w:rsid w:val="007D360E"/>
    <w:rsid w:val="007F40E4"/>
    <w:rsid w:val="008364FD"/>
    <w:rsid w:val="008E0273"/>
    <w:rsid w:val="008F6C8E"/>
    <w:rsid w:val="009F5E09"/>
    <w:rsid w:val="00C1794F"/>
    <w:rsid w:val="00E148D1"/>
    <w:rsid w:val="00E27AFC"/>
    <w:rsid w:val="00EA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b">
    <w:name w:val="Цветовое выделение для Текс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b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DFB2C-9DBE-4C09-A399-FE9213F9B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915</Words>
  <Characters>8444</Characters>
  <Application>Microsoft Office Word</Application>
  <DocSecurity>0</DocSecurity>
  <Lines>70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3</cp:revision>
  <cp:lastPrinted>2020-02-25T12:41:00Z</cp:lastPrinted>
  <dcterms:created xsi:type="dcterms:W3CDTF">2020-02-25T12:51:00Z</dcterms:created>
  <dcterms:modified xsi:type="dcterms:W3CDTF">2020-02-26T06:50:00Z</dcterms:modified>
</cp:coreProperties>
</file>