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8F" w:rsidRDefault="0070018F" w:rsidP="0070018F">
      <w:pPr>
        <w:pStyle w:val="Default"/>
      </w:pP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03.07.2016 № 237-ФЗ «О государственной кадастровой оценке», Постановлением Правительства Республики Мордовия от 05.12.2019 № 439 принято решение о проведении государственной кадастровой оценки земельных участков категорий земель: лесного фонда и водного фонда. По итогам определения кадастровой стоимости земельных участков из состава вышеуказанных категорий земель государственным бюджетным учреждением Республики Мордовия «Фонд имущества» составлены в форме электронного документа промежуточные отчетные документы.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30.07.2020 размещены в фонде данных государственной кадастровой оценки сведения и материалы, содержащиеся в промежуточных отчетных документах (далее – промежуточный отчет). Ознакомиться с промежуточным отчетом можно: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официальном сайте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на официальном сайте государственного бюджетного учреждения Республики Мордовия «Фонд имущества»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firm.e-mordovia.ru (раздел «Кадастровая оценка»).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 15 статьи 14 Федерального закона от 03.07.2020 № 237-ФЗ, замечания к промежуточным отчетным документам представляются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50 (пятидесяти) дней со дня размещения сведений и материалов, содержащиеся в промежуточных отчетных документах, в фонде данных государственной кадастровой оценки.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 могут быть представлены любыми заинтересованными лицами. Замечания к промежуточным отчетным документам могут быть представлены в государственное бюджетное учреждение Республики Мордовия «Фонд имущества» лично, почтовым отправлением или с использованием информационно-телекоммуникационных сетей общего пользования, в том числе сети «Интернет». Днем представления замечания к промежуточным отчетным документам считается день его представления в бюджетное учреждение, день, указанный на оттиске календарного почтового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Замечание к промежуточным отчетным документам наряду с изложением его сути должно содержать: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кадастровый номер и (или) адрес объекта недвижимости, в отношении определения кадастровой стоимости которого представляется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указание на номера страниц промежуточных отчетных документов, к которым представляется замечание (по желанию).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 замечанию к промежуточным отчетным документам 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 (Форма декларации о характеристиках объектов недвижимости и порядок ее рассмотрения утверждены приказом Минэкономразвития России от 04.06.2019 № 318 «Об утверждении порядка рассмотрения декларации о характеристиках объекта недвижимости, в том числе ее формы». </w:t>
      </w:r>
      <w:proofErr w:type="gramEnd"/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документам, не соответствующие требованиям, установленным статьей 14 Федерального закона от 03.07.2016 № 237-ФЗ «О государственной кадастровой оценке», не подлежат рассмотрению.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Контакты государственного бюджетного учреждения Республики Мордовия «Фонд имущества»: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юридический адрес (фактический адрес): 430002, Республика Мордовия, город Саранск, улица Советская, дом 26,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115;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тел.: 8(342) 39-17-53; 8(342) 39-17-51; 8(342) 39-17-34; </w:t>
      </w:r>
    </w:p>
    <w:p w:rsidR="0070018F" w:rsidRPr="00916FA4" w:rsidRDefault="0070018F" w:rsidP="0070018F">
      <w:pPr>
        <w:pStyle w:val="Default"/>
        <w:jc w:val="both"/>
        <w:rPr>
          <w:sz w:val="28"/>
          <w:szCs w:val="28"/>
          <w:lang w:val="en-US"/>
        </w:rPr>
      </w:pPr>
      <w:r w:rsidRPr="00916FA4">
        <w:rPr>
          <w:sz w:val="28"/>
          <w:szCs w:val="28"/>
          <w:lang w:val="en-US"/>
        </w:rPr>
        <w:t xml:space="preserve">· </w:t>
      </w:r>
      <w:proofErr w:type="spellStart"/>
      <w:proofErr w:type="gramStart"/>
      <w:r>
        <w:rPr>
          <w:sz w:val="28"/>
          <w:szCs w:val="28"/>
        </w:rPr>
        <w:t>е</w:t>
      </w:r>
      <w:proofErr w:type="spellEnd"/>
      <w:r w:rsidRPr="00916FA4">
        <w:rPr>
          <w:sz w:val="28"/>
          <w:szCs w:val="28"/>
          <w:lang w:val="en-US"/>
        </w:rPr>
        <w:t>-mail</w:t>
      </w:r>
      <w:proofErr w:type="gramEnd"/>
      <w:r w:rsidRPr="00916FA4">
        <w:rPr>
          <w:sz w:val="28"/>
          <w:szCs w:val="28"/>
          <w:lang w:val="en-US"/>
        </w:rPr>
        <w:t xml:space="preserve">: fim@e-mordovia.ru;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официальный сайт в сети «Интернет»: firm.e-mordovia.ru; </w:t>
      </w:r>
    </w:p>
    <w:p w:rsidR="00CA52BA" w:rsidRDefault="0070018F" w:rsidP="0070018F">
      <w:pPr>
        <w:pStyle w:val="Default"/>
        <w:jc w:val="both"/>
      </w:pPr>
      <w:r>
        <w:rPr>
          <w:sz w:val="28"/>
          <w:szCs w:val="28"/>
        </w:rPr>
        <w:t xml:space="preserve">режим работы: </w:t>
      </w:r>
      <w:bookmarkStart w:id="0" w:name="_GoBack"/>
      <w:bookmarkEnd w:id="0"/>
      <w:r>
        <w:rPr>
          <w:sz w:val="28"/>
          <w:szCs w:val="28"/>
        </w:rPr>
        <w:t>понедельник — пятница: с 9:00 до 18:00; перерыв: с 13:00 до 14:00; суббота - воскресенье: выходные дни.</w:t>
      </w:r>
    </w:p>
    <w:sectPr w:rsidR="00CA52BA" w:rsidSect="000A5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A0887"/>
    <w:rsid w:val="000A578A"/>
    <w:rsid w:val="0070018F"/>
    <w:rsid w:val="00916FA4"/>
    <w:rsid w:val="00CA52BA"/>
    <w:rsid w:val="00FA08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631</Words>
  <Characters>3600</Characters>
  <Application>Microsoft Office Word</Application>
  <DocSecurity>0</DocSecurity>
  <Lines>30</Lines>
  <Paragraphs>8</Paragraphs>
  <ScaleCrop>false</ScaleCrop>
  <Company>MICROSOFT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admin</cp:lastModifiedBy>
  <cp:revision>2</cp:revision>
  <dcterms:created xsi:type="dcterms:W3CDTF">2020-08-11T12:48:00Z</dcterms:created>
  <dcterms:modified xsi:type="dcterms:W3CDTF">2020-08-11T12:48:00Z</dcterms:modified>
</cp:coreProperties>
</file>