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07A" w:rsidRDefault="000A607A" w:rsidP="000A607A">
      <w:pPr>
        <w:spacing w:before="100" w:beforeAutospacing="1"/>
        <w:jc w:val="center"/>
        <w:rPr>
          <w:sz w:val="18"/>
          <w:szCs w:val="18"/>
        </w:rPr>
      </w:pPr>
      <w:r>
        <w:rPr>
          <w:b/>
          <w:bCs/>
          <w:sz w:val="18"/>
          <w:szCs w:val="18"/>
        </w:rPr>
        <w:t>Информационный бюллетень</w:t>
      </w:r>
    </w:p>
    <w:p w:rsidR="000A607A" w:rsidRDefault="000A607A" w:rsidP="000A607A">
      <w:pPr>
        <w:spacing w:before="100" w:beforeAutospacing="1"/>
        <w:jc w:val="center"/>
        <w:rPr>
          <w:sz w:val="18"/>
          <w:szCs w:val="18"/>
        </w:rPr>
      </w:pPr>
      <w:proofErr w:type="spellStart"/>
      <w:r>
        <w:rPr>
          <w:b/>
          <w:bCs/>
          <w:sz w:val="18"/>
          <w:szCs w:val="18"/>
        </w:rPr>
        <w:t>Ардатовского</w:t>
      </w:r>
      <w:proofErr w:type="spellEnd"/>
      <w:r>
        <w:rPr>
          <w:b/>
          <w:bCs/>
          <w:sz w:val="18"/>
          <w:szCs w:val="18"/>
        </w:rPr>
        <w:t xml:space="preserve"> сельского поселения</w:t>
      </w:r>
    </w:p>
    <w:p w:rsidR="000A607A" w:rsidRDefault="000A607A" w:rsidP="000A607A">
      <w:pPr>
        <w:spacing w:before="100" w:beforeAutospacing="1"/>
        <w:jc w:val="center"/>
        <w:rPr>
          <w:sz w:val="18"/>
          <w:szCs w:val="18"/>
        </w:rPr>
      </w:pPr>
      <w:r>
        <w:rPr>
          <w:b/>
          <w:bCs/>
          <w:sz w:val="18"/>
          <w:szCs w:val="18"/>
        </w:rPr>
        <w:t>Дубенского муниципального района</w:t>
      </w:r>
    </w:p>
    <w:p w:rsidR="000A607A" w:rsidRDefault="000A607A" w:rsidP="000A607A">
      <w:pPr>
        <w:spacing w:before="100" w:beforeAutospacing="1"/>
        <w:jc w:val="center"/>
        <w:rPr>
          <w:sz w:val="18"/>
          <w:szCs w:val="18"/>
        </w:rPr>
      </w:pPr>
      <w:r>
        <w:rPr>
          <w:b/>
          <w:bCs/>
          <w:sz w:val="18"/>
          <w:szCs w:val="18"/>
        </w:rPr>
        <w:t>Республики Мордовия</w:t>
      </w:r>
    </w:p>
    <w:p w:rsidR="000A607A" w:rsidRDefault="000A607A" w:rsidP="000A607A">
      <w:pPr>
        <w:spacing w:before="100" w:beforeAutospacing="1"/>
        <w:rPr>
          <w:sz w:val="18"/>
          <w:szCs w:val="18"/>
        </w:rPr>
      </w:pPr>
      <w:r>
        <w:rPr>
          <w:b/>
          <w:bCs/>
          <w:sz w:val="18"/>
          <w:szCs w:val="18"/>
        </w:rPr>
        <w:t>Является официальным печатным</w:t>
      </w:r>
    </w:p>
    <w:p w:rsidR="000A607A" w:rsidRDefault="000A607A" w:rsidP="000A607A">
      <w:pPr>
        <w:spacing w:before="100" w:beforeAutospacing="1"/>
        <w:rPr>
          <w:sz w:val="18"/>
          <w:szCs w:val="18"/>
        </w:rPr>
      </w:pPr>
      <w:r>
        <w:rPr>
          <w:b/>
          <w:bCs/>
          <w:sz w:val="18"/>
          <w:szCs w:val="18"/>
        </w:rPr>
        <w:t xml:space="preserve">изданием </w:t>
      </w:r>
      <w:proofErr w:type="spellStart"/>
      <w:r>
        <w:rPr>
          <w:b/>
          <w:bCs/>
          <w:sz w:val="18"/>
          <w:szCs w:val="18"/>
        </w:rPr>
        <w:t>Ардатовского</w:t>
      </w:r>
      <w:proofErr w:type="spellEnd"/>
      <w:r>
        <w:rPr>
          <w:b/>
          <w:bCs/>
          <w:sz w:val="18"/>
          <w:szCs w:val="18"/>
        </w:rPr>
        <w:t xml:space="preserve"> сельского поселения</w:t>
      </w:r>
    </w:p>
    <w:p w:rsidR="000A607A" w:rsidRDefault="000A607A" w:rsidP="000A607A">
      <w:pPr>
        <w:spacing w:before="100" w:beforeAutospacing="1"/>
        <w:rPr>
          <w:sz w:val="18"/>
          <w:szCs w:val="18"/>
        </w:rPr>
      </w:pPr>
      <w:r>
        <w:rPr>
          <w:b/>
          <w:bCs/>
          <w:sz w:val="18"/>
          <w:szCs w:val="18"/>
        </w:rPr>
        <w:t>Дубенского муниципального района</w:t>
      </w:r>
    </w:p>
    <w:p w:rsidR="000A607A" w:rsidRDefault="000A607A" w:rsidP="000A607A">
      <w:pPr>
        <w:spacing w:before="100" w:beforeAutospacing="1"/>
        <w:rPr>
          <w:sz w:val="18"/>
          <w:szCs w:val="18"/>
        </w:rPr>
      </w:pPr>
      <w:r>
        <w:rPr>
          <w:b/>
          <w:bCs/>
          <w:sz w:val="18"/>
          <w:szCs w:val="18"/>
        </w:rPr>
        <w:t>2</w:t>
      </w:r>
      <w:r w:rsidR="00727AE6">
        <w:rPr>
          <w:b/>
          <w:bCs/>
          <w:sz w:val="18"/>
          <w:szCs w:val="18"/>
        </w:rPr>
        <w:t>7</w:t>
      </w:r>
      <w:r>
        <w:rPr>
          <w:b/>
          <w:bCs/>
          <w:sz w:val="18"/>
          <w:szCs w:val="18"/>
        </w:rPr>
        <w:t xml:space="preserve"> декабря   2021 года</w:t>
      </w:r>
    </w:p>
    <w:p w:rsidR="000A607A" w:rsidRDefault="000A607A" w:rsidP="000A607A">
      <w:pPr>
        <w:spacing w:before="100" w:beforeAutospacing="1"/>
        <w:rPr>
          <w:sz w:val="18"/>
          <w:szCs w:val="18"/>
        </w:rPr>
      </w:pPr>
      <w:r>
        <w:rPr>
          <w:sz w:val="18"/>
          <w:szCs w:val="18"/>
        </w:rPr>
        <w:t xml:space="preserve">№ </w:t>
      </w:r>
      <w:r w:rsidR="00DC204A">
        <w:rPr>
          <w:sz w:val="18"/>
          <w:szCs w:val="18"/>
        </w:rPr>
        <w:t>3</w:t>
      </w:r>
      <w:r w:rsidR="002B6BAE">
        <w:rPr>
          <w:sz w:val="18"/>
          <w:szCs w:val="18"/>
        </w:rPr>
        <w:t>2</w:t>
      </w:r>
      <w:r>
        <w:rPr>
          <w:sz w:val="18"/>
          <w:szCs w:val="18"/>
        </w:rPr>
        <w:t xml:space="preserve"> (37</w:t>
      </w:r>
      <w:r w:rsidR="00E364C3">
        <w:rPr>
          <w:sz w:val="18"/>
          <w:szCs w:val="18"/>
        </w:rPr>
        <w:t>5</w:t>
      </w:r>
      <w:r>
        <w:rPr>
          <w:sz w:val="18"/>
          <w:szCs w:val="18"/>
        </w:rPr>
        <w:t>)</w:t>
      </w:r>
    </w:p>
    <w:p w:rsidR="000A607A" w:rsidRDefault="000A607A" w:rsidP="000A607A"/>
    <w:p w:rsidR="002B6BAE" w:rsidRPr="00713F41" w:rsidRDefault="002B6BAE" w:rsidP="002B6BAE">
      <w:pPr>
        <w:shd w:val="clear" w:color="auto" w:fill="FFFFFF"/>
        <w:jc w:val="center"/>
        <w:rPr>
          <w:b/>
          <w:bCs/>
          <w:color w:val="333333"/>
          <w:sz w:val="28"/>
          <w:szCs w:val="28"/>
        </w:rPr>
      </w:pPr>
      <w:r w:rsidRPr="00713F41">
        <w:rPr>
          <w:b/>
          <w:bCs/>
          <w:color w:val="333333"/>
          <w:sz w:val="28"/>
          <w:szCs w:val="28"/>
        </w:rPr>
        <w:t>Введена административная ответственность потребителей газа за несоблюдение ограничений по его потреблению</w:t>
      </w:r>
    </w:p>
    <w:p w:rsidR="002B6BAE" w:rsidRDefault="002B6BAE" w:rsidP="002B6BAE">
      <w:pPr>
        <w:pStyle w:val="a3"/>
        <w:shd w:val="clear" w:color="auto" w:fill="FFFFFF"/>
        <w:spacing w:before="0" w:beforeAutospacing="0" w:after="0" w:afterAutospacing="0"/>
        <w:ind w:left="-180"/>
        <w:jc w:val="both"/>
        <w:rPr>
          <w:color w:val="000000" w:themeColor="text1"/>
          <w:sz w:val="28"/>
          <w:szCs w:val="28"/>
        </w:rPr>
      </w:pPr>
    </w:p>
    <w:bookmarkStart w:id="0" w:name="_GoBack"/>
    <w:p w:rsidR="002B6BAE" w:rsidRPr="00713F41" w:rsidRDefault="00B55850" w:rsidP="002B6BAE">
      <w:pPr>
        <w:pStyle w:val="a3"/>
        <w:shd w:val="clear" w:color="auto" w:fill="FFFFFF"/>
        <w:spacing w:before="0" w:beforeAutospacing="0" w:after="0" w:afterAutospacing="0"/>
        <w:ind w:left="-181" w:firstLine="709"/>
        <w:jc w:val="both"/>
        <w:rPr>
          <w:color w:val="000000" w:themeColor="text1"/>
          <w:sz w:val="28"/>
          <w:szCs w:val="28"/>
        </w:rPr>
      </w:pPr>
      <w:r w:rsidRPr="00713F41">
        <w:rPr>
          <w:color w:val="000000" w:themeColor="text1"/>
          <w:sz w:val="28"/>
          <w:szCs w:val="28"/>
        </w:rPr>
        <w:fldChar w:fldCharType="begin"/>
      </w:r>
      <w:r w:rsidR="002B6BAE" w:rsidRPr="00713F41">
        <w:rPr>
          <w:color w:val="000000" w:themeColor="text1"/>
          <w:sz w:val="28"/>
          <w:szCs w:val="28"/>
        </w:rPr>
        <w:instrText xml:space="preserve"> HYPERLINK "https://www.garant.ru/hotlaw/federal/1509847/" </w:instrText>
      </w:r>
      <w:r w:rsidRPr="00713F41">
        <w:rPr>
          <w:color w:val="000000" w:themeColor="text1"/>
          <w:sz w:val="28"/>
          <w:szCs w:val="28"/>
        </w:rPr>
        <w:fldChar w:fldCharType="separate"/>
      </w:r>
      <w:r w:rsidR="002B6BAE" w:rsidRPr="00713F41">
        <w:rPr>
          <w:rStyle w:val="a4"/>
          <w:color w:val="000000" w:themeColor="text1"/>
          <w:sz w:val="28"/>
          <w:szCs w:val="28"/>
          <w:u w:val="none"/>
        </w:rPr>
        <w:t xml:space="preserve">Федеральным законом от 21 декабря 2021 г. № 425-ФЗ внесены изменения в статью 9.22 Кодекса Российской Федерации об административных </w:t>
      </w:r>
      <w:proofErr w:type="gramStart"/>
      <w:r w:rsidR="002B6BAE" w:rsidRPr="00713F41">
        <w:rPr>
          <w:rStyle w:val="a4"/>
          <w:color w:val="000000" w:themeColor="text1"/>
          <w:sz w:val="28"/>
          <w:szCs w:val="28"/>
          <w:u w:val="none"/>
        </w:rPr>
        <w:t>правонарушениях</w:t>
      </w:r>
      <w:proofErr w:type="gramEnd"/>
      <w:r w:rsidRPr="00713F41">
        <w:rPr>
          <w:color w:val="000000" w:themeColor="text1"/>
          <w:sz w:val="28"/>
          <w:szCs w:val="28"/>
        </w:rPr>
        <w:fldChar w:fldCharType="end"/>
      </w:r>
      <w:r w:rsidR="002B6BAE" w:rsidRPr="00713F41">
        <w:rPr>
          <w:color w:val="000000" w:themeColor="text1"/>
          <w:sz w:val="28"/>
          <w:szCs w:val="28"/>
        </w:rPr>
        <w:t> об ответственности потребителей газа.</w:t>
      </w:r>
    </w:p>
    <w:p w:rsidR="002B6BAE" w:rsidRPr="00713F41" w:rsidRDefault="002B6BAE" w:rsidP="002B6BAE">
      <w:pPr>
        <w:pStyle w:val="a3"/>
        <w:shd w:val="clear" w:color="auto" w:fill="FFFFFF"/>
        <w:spacing w:before="0" w:beforeAutospacing="0" w:after="0" w:afterAutospacing="0"/>
        <w:ind w:left="-181" w:firstLine="709"/>
        <w:jc w:val="both"/>
        <w:rPr>
          <w:color w:val="333333"/>
          <w:sz w:val="28"/>
          <w:szCs w:val="28"/>
        </w:rPr>
      </w:pPr>
      <w:r w:rsidRPr="00713F41">
        <w:rPr>
          <w:color w:val="333333"/>
          <w:sz w:val="28"/>
          <w:szCs w:val="28"/>
        </w:rPr>
        <w:t>При несоблюдении потребителями условий договоров поставки газа и договоров об оказании услуг по его транспортировке поставщик газа вправе уменьшить или прекратить поставки газа. В случае невыполнения потребителем введенных поставщиком ограничений грозит административная ответственность.</w:t>
      </w:r>
    </w:p>
    <w:p w:rsidR="002B6BAE" w:rsidRPr="00713F41" w:rsidRDefault="002B6BAE" w:rsidP="002B6BAE">
      <w:pPr>
        <w:pStyle w:val="a3"/>
        <w:shd w:val="clear" w:color="auto" w:fill="FFFFFF"/>
        <w:spacing w:before="0" w:beforeAutospacing="0" w:after="0" w:afterAutospacing="0"/>
        <w:ind w:left="-181" w:firstLine="709"/>
        <w:jc w:val="both"/>
        <w:rPr>
          <w:color w:val="333333"/>
          <w:sz w:val="28"/>
          <w:szCs w:val="28"/>
        </w:rPr>
      </w:pPr>
      <w:proofErr w:type="gramStart"/>
      <w:r w:rsidRPr="00713F41">
        <w:rPr>
          <w:color w:val="333333"/>
          <w:sz w:val="28"/>
          <w:szCs w:val="28"/>
        </w:rPr>
        <w:t xml:space="preserve">Так, за неосуществление потребителем газа действий по полному или частичному ограничению отбора газа в случаях, предусмотренных законодательством о газоснабжении, либо воспрепятствование осуществлению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 должностных лиц будут штрафовать на сумму от 10 тыс. до 100 тыс. </w:t>
      </w:r>
      <w:proofErr w:type="spellStart"/>
      <w:r w:rsidRPr="00713F41">
        <w:rPr>
          <w:color w:val="333333"/>
          <w:sz w:val="28"/>
          <w:szCs w:val="28"/>
        </w:rPr>
        <w:t>руб</w:t>
      </w:r>
      <w:proofErr w:type="spellEnd"/>
      <w:r w:rsidRPr="00713F41">
        <w:rPr>
          <w:color w:val="333333"/>
          <w:sz w:val="28"/>
          <w:szCs w:val="28"/>
        </w:rPr>
        <w:t xml:space="preserve"> или дисквалифицировать</w:t>
      </w:r>
      <w:proofErr w:type="gramEnd"/>
      <w:r w:rsidRPr="00713F41">
        <w:rPr>
          <w:color w:val="333333"/>
          <w:sz w:val="28"/>
          <w:szCs w:val="28"/>
        </w:rPr>
        <w:t xml:space="preserve"> на срок от 2 до 3 лет. Для организаций предусмотрен только штраф - от 100 тыс. до 200 тыс. руб. (абзац первый части 7 статьи 9.22 </w:t>
      </w:r>
      <w:proofErr w:type="spellStart"/>
      <w:r w:rsidRPr="00713F41">
        <w:rPr>
          <w:color w:val="333333"/>
          <w:sz w:val="28"/>
          <w:szCs w:val="28"/>
        </w:rPr>
        <w:t>КоАП</w:t>
      </w:r>
      <w:proofErr w:type="spellEnd"/>
      <w:r w:rsidRPr="00713F41">
        <w:rPr>
          <w:color w:val="333333"/>
          <w:sz w:val="28"/>
          <w:szCs w:val="28"/>
        </w:rPr>
        <w:t xml:space="preserve"> РФ).</w:t>
      </w:r>
    </w:p>
    <w:bookmarkEnd w:id="0"/>
    <w:p w:rsidR="000A607A" w:rsidRDefault="000A607A" w:rsidP="000A607A">
      <w:pPr>
        <w:jc w:val="both"/>
        <w:rPr>
          <w:sz w:val="28"/>
          <w:szCs w:val="28"/>
        </w:rPr>
      </w:pPr>
    </w:p>
    <w:p w:rsidR="000A607A" w:rsidRDefault="000A607A" w:rsidP="000A607A">
      <w:pPr>
        <w:jc w:val="both"/>
        <w:rPr>
          <w:sz w:val="28"/>
          <w:szCs w:val="28"/>
        </w:rPr>
      </w:pPr>
    </w:p>
    <w:p w:rsidR="000A607A" w:rsidRDefault="000A607A" w:rsidP="000A607A">
      <w:pPr>
        <w:jc w:val="both"/>
        <w:rPr>
          <w:sz w:val="28"/>
          <w:szCs w:val="28"/>
        </w:rPr>
      </w:pPr>
    </w:p>
    <w:p w:rsidR="000A607A" w:rsidRDefault="000A607A" w:rsidP="000A607A">
      <w:pPr>
        <w:rPr>
          <w:sz w:val="18"/>
          <w:szCs w:val="18"/>
        </w:rPr>
      </w:pPr>
      <w:r>
        <w:rPr>
          <w:b/>
          <w:bCs/>
          <w:sz w:val="18"/>
          <w:szCs w:val="18"/>
        </w:rPr>
        <w:t xml:space="preserve">Информационный бюллетень </w:t>
      </w:r>
      <w:proofErr w:type="spellStart"/>
      <w:r>
        <w:rPr>
          <w:b/>
          <w:bCs/>
          <w:sz w:val="18"/>
          <w:szCs w:val="18"/>
        </w:rPr>
        <w:t>Ардатовского</w:t>
      </w:r>
      <w:proofErr w:type="spellEnd"/>
      <w:r>
        <w:rPr>
          <w:b/>
          <w:bCs/>
          <w:sz w:val="18"/>
          <w:szCs w:val="18"/>
        </w:rPr>
        <w:t xml:space="preserve"> сельского поселения Дубенского муниципального района Республики Мордовия от 2</w:t>
      </w:r>
      <w:r w:rsidR="00727AE6">
        <w:rPr>
          <w:b/>
          <w:bCs/>
          <w:sz w:val="18"/>
          <w:szCs w:val="18"/>
        </w:rPr>
        <w:t>7</w:t>
      </w:r>
      <w:r>
        <w:rPr>
          <w:b/>
          <w:bCs/>
          <w:sz w:val="18"/>
          <w:szCs w:val="18"/>
        </w:rPr>
        <w:t xml:space="preserve"> декабря</w:t>
      </w:r>
      <w:r w:rsidR="00DC204A">
        <w:rPr>
          <w:b/>
          <w:bCs/>
          <w:sz w:val="18"/>
          <w:szCs w:val="18"/>
        </w:rPr>
        <w:t xml:space="preserve">  2021 года №_3</w:t>
      </w:r>
      <w:r w:rsidR="002B6BAE">
        <w:rPr>
          <w:b/>
          <w:bCs/>
          <w:sz w:val="18"/>
          <w:szCs w:val="18"/>
        </w:rPr>
        <w:t>2</w:t>
      </w:r>
      <w:r w:rsidR="00DC204A">
        <w:rPr>
          <w:b/>
          <w:bCs/>
          <w:sz w:val="18"/>
          <w:szCs w:val="18"/>
        </w:rPr>
        <w:t xml:space="preserve"> </w:t>
      </w:r>
      <w:proofErr w:type="gramStart"/>
      <w:r w:rsidR="00DC204A">
        <w:rPr>
          <w:b/>
          <w:bCs/>
          <w:sz w:val="18"/>
          <w:szCs w:val="18"/>
        </w:rPr>
        <w:t xml:space="preserve">( </w:t>
      </w:r>
      <w:proofErr w:type="gramEnd"/>
      <w:r w:rsidR="00DC204A">
        <w:rPr>
          <w:b/>
          <w:bCs/>
          <w:sz w:val="18"/>
          <w:szCs w:val="18"/>
        </w:rPr>
        <w:t>___</w:t>
      </w:r>
      <w:r w:rsidR="00E364C3">
        <w:rPr>
          <w:b/>
          <w:bCs/>
          <w:sz w:val="18"/>
          <w:szCs w:val="18"/>
        </w:rPr>
        <w:t>375</w:t>
      </w:r>
      <w:r>
        <w:rPr>
          <w:b/>
          <w:bCs/>
          <w:sz w:val="18"/>
          <w:szCs w:val="18"/>
        </w:rPr>
        <w:t xml:space="preserve">__) Учредитель: Совет депутатов </w:t>
      </w:r>
      <w:proofErr w:type="spellStart"/>
      <w:r>
        <w:rPr>
          <w:b/>
          <w:bCs/>
          <w:sz w:val="18"/>
          <w:szCs w:val="18"/>
        </w:rPr>
        <w:t>Ардатовского</w:t>
      </w:r>
      <w:proofErr w:type="spellEnd"/>
      <w:r>
        <w:rPr>
          <w:b/>
          <w:bCs/>
          <w:sz w:val="18"/>
          <w:szCs w:val="18"/>
        </w:rPr>
        <w:t xml:space="preserve"> сельского поселения Дубенского муниципального района Республики Мордовия</w:t>
      </w:r>
      <w:proofErr w:type="gramStart"/>
      <w:r>
        <w:rPr>
          <w:b/>
          <w:bCs/>
          <w:sz w:val="18"/>
          <w:szCs w:val="18"/>
        </w:rPr>
        <w:t xml:space="preserve"> .</w:t>
      </w:r>
      <w:proofErr w:type="gramEnd"/>
      <w:r>
        <w:rPr>
          <w:b/>
          <w:bCs/>
          <w:sz w:val="18"/>
          <w:szCs w:val="18"/>
        </w:rPr>
        <w:t xml:space="preserve"> </w:t>
      </w:r>
    </w:p>
    <w:p w:rsidR="000A607A" w:rsidRDefault="000A607A" w:rsidP="000A607A">
      <w:r>
        <w:rPr>
          <w:b/>
          <w:bCs/>
          <w:sz w:val="18"/>
          <w:szCs w:val="18"/>
        </w:rPr>
        <w:t>Тираж 5 экземпляров</w:t>
      </w:r>
    </w:p>
    <w:p w:rsidR="000A607A" w:rsidRDefault="000A607A" w:rsidP="000A607A">
      <w:pPr>
        <w:jc w:val="both"/>
        <w:rPr>
          <w:sz w:val="28"/>
          <w:szCs w:val="28"/>
        </w:rPr>
      </w:pPr>
    </w:p>
    <w:p w:rsidR="00857FBF" w:rsidRDefault="00857FBF"/>
    <w:sectPr w:rsidR="00857FBF" w:rsidSect="00857F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08"/>
  <w:characterSpacingControl w:val="doNotCompress"/>
  <w:compat/>
  <w:rsids>
    <w:rsidRoot w:val="000A607A"/>
    <w:rsid w:val="000A607A"/>
    <w:rsid w:val="002B6BAE"/>
    <w:rsid w:val="00727AE6"/>
    <w:rsid w:val="007D4B54"/>
    <w:rsid w:val="00857FBF"/>
    <w:rsid w:val="00976806"/>
    <w:rsid w:val="00B55850"/>
    <w:rsid w:val="00DC204A"/>
    <w:rsid w:val="00E364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07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A607A"/>
    <w:pPr>
      <w:spacing w:before="100" w:beforeAutospacing="1" w:after="100" w:afterAutospacing="1"/>
    </w:pPr>
    <w:rPr>
      <w:sz w:val="24"/>
      <w:szCs w:val="24"/>
    </w:rPr>
  </w:style>
  <w:style w:type="character" w:styleId="a4">
    <w:name w:val="Hyperlink"/>
    <w:basedOn w:val="a0"/>
    <w:uiPriority w:val="99"/>
    <w:semiHidden/>
    <w:unhideWhenUsed/>
    <w:rsid w:val="000A607A"/>
    <w:rPr>
      <w:color w:val="0000FF"/>
      <w:u w:val="single"/>
    </w:rPr>
  </w:style>
</w:styles>
</file>

<file path=word/webSettings.xml><?xml version="1.0" encoding="utf-8"?>
<w:webSettings xmlns:r="http://schemas.openxmlformats.org/officeDocument/2006/relationships" xmlns:w="http://schemas.openxmlformats.org/wordprocessingml/2006/main">
  <w:divs>
    <w:div w:id="45757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273</Words>
  <Characters>1562</Characters>
  <Application>Microsoft Office Word</Application>
  <DocSecurity>0</DocSecurity>
  <Lines>13</Lines>
  <Paragraphs>3</Paragraphs>
  <ScaleCrop>false</ScaleCrop>
  <Company>KOMP</Company>
  <LinksUpToDate>false</LinksUpToDate>
  <CharactersWithSpaces>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MASHEENA</cp:lastModifiedBy>
  <cp:revision>5</cp:revision>
  <dcterms:created xsi:type="dcterms:W3CDTF">2021-12-28T07:45:00Z</dcterms:created>
  <dcterms:modified xsi:type="dcterms:W3CDTF">2021-12-28T08:43:00Z</dcterms:modified>
</cp:coreProperties>
</file>