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69D" w:rsidRDefault="009807B0" w:rsidP="00C5669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807B0" w:rsidRPr="00C921DE" w:rsidRDefault="009807B0" w:rsidP="00C566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B8301B">
        <w:rPr>
          <w:rFonts w:ascii="Times New Roman" w:hAnsi="Times New Roman" w:cs="Times New Roman"/>
          <w:b/>
          <w:bCs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B8301B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:rsidR="009807B0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«__»________20__г.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</w:t>
      </w: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№__</w:t>
      </w: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B8301B">
        <w:rPr>
          <w:rFonts w:ascii="Times New Roman" w:hAnsi="Times New Roman"/>
          <w:b w:val="0"/>
          <w:color w:val="020C22"/>
          <w:sz w:val="28"/>
          <w:szCs w:val="28"/>
        </w:rPr>
        <w:t>Моргинском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сельском поселении Дубенского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 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>муниципального района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5669D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25502F" w:rsidRDefault="003D2C1D" w:rsidP="0025502F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B8301B">
        <w:rPr>
          <w:rFonts w:ascii="Times New Roman" w:hAnsi="Times New Roman" w:cs="Times New Roman"/>
          <w:color w:val="020C22"/>
          <w:sz w:val="28"/>
          <w:szCs w:val="28"/>
        </w:rPr>
        <w:t>Моргинского</w:t>
      </w:r>
      <w:r w:rsidR="0025502F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 w:rsidR="0025502F">
        <w:rPr>
          <w:rFonts w:ascii="Times New Roman" w:hAnsi="Times New Roman" w:cs="Times New Roman"/>
          <w:sz w:val="28"/>
          <w:szCs w:val="28"/>
        </w:rPr>
        <w:t>государственными гражданскими   служащими Республики Мордовия.</w:t>
      </w:r>
    </w:p>
    <w:p w:rsidR="009807B0" w:rsidRPr="003D2C1D" w:rsidRDefault="003D2C1D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="00C5669D" w:rsidRPr="00C5669D">
        <w:rPr>
          <w:rFonts w:ascii="Times New Roman" w:hAnsi="Times New Roman" w:cs="Times New Roman"/>
          <w:sz w:val="28"/>
          <w:szCs w:val="28"/>
        </w:rPr>
        <w:t xml:space="preserve">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главой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депутатами Совета депутатов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лицом, ответственным за кадровое делопроизводство администрации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>. Опубликовать настоящее решени</w:t>
      </w:r>
      <w:r w:rsidR="004C7817">
        <w:rPr>
          <w:rFonts w:ascii="Times New Roman" w:hAnsi="Times New Roman" w:cs="Times New Roman"/>
          <w:sz w:val="28"/>
          <w:szCs w:val="28"/>
        </w:rPr>
        <w:t xml:space="preserve">е в информационном бюллетене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4C781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736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9807B0" w:rsidRDefault="00B8301B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5669D" w:rsidRPr="0037366B" w:rsidRDefault="00B8301B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С.Д.Фролов</w:t>
      </w:r>
    </w:p>
    <w:sectPr w:rsidR="00C5669D" w:rsidRPr="0037366B" w:rsidSect="003D2C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0FE" w:rsidRDefault="007370FE" w:rsidP="009807B0">
      <w:pPr>
        <w:spacing w:after="0" w:line="240" w:lineRule="auto"/>
      </w:pPr>
      <w:r>
        <w:separator/>
      </w:r>
    </w:p>
  </w:endnote>
  <w:endnote w:type="continuationSeparator" w:id="1">
    <w:p w:rsidR="007370FE" w:rsidRDefault="007370FE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0FE" w:rsidRDefault="007370FE" w:rsidP="009807B0">
      <w:pPr>
        <w:spacing w:after="0" w:line="240" w:lineRule="auto"/>
      </w:pPr>
      <w:r>
        <w:separator/>
      </w:r>
    </w:p>
  </w:footnote>
  <w:footnote w:type="continuationSeparator" w:id="1">
    <w:p w:rsidR="007370FE" w:rsidRDefault="007370FE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D6D4C"/>
    <w:rsid w:val="00136707"/>
    <w:rsid w:val="001D3587"/>
    <w:rsid w:val="0025502F"/>
    <w:rsid w:val="0034170A"/>
    <w:rsid w:val="00385ABC"/>
    <w:rsid w:val="003D2C1D"/>
    <w:rsid w:val="0045563E"/>
    <w:rsid w:val="00492826"/>
    <w:rsid w:val="004C7817"/>
    <w:rsid w:val="004D5BBA"/>
    <w:rsid w:val="0057539A"/>
    <w:rsid w:val="007216CD"/>
    <w:rsid w:val="007370FE"/>
    <w:rsid w:val="00791086"/>
    <w:rsid w:val="009807B0"/>
    <w:rsid w:val="00B21F32"/>
    <w:rsid w:val="00B8301B"/>
    <w:rsid w:val="00C5669D"/>
    <w:rsid w:val="00C62EA9"/>
    <w:rsid w:val="00CE6FDB"/>
    <w:rsid w:val="00D26968"/>
    <w:rsid w:val="00D9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869F7-67B2-4AA3-9039-C51BE26E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2016-02-25T08:35:00Z</cp:lastPrinted>
  <dcterms:created xsi:type="dcterms:W3CDTF">2016-02-25T12:08:00Z</dcterms:created>
  <dcterms:modified xsi:type="dcterms:W3CDTF">2016-02-25T12:08:00Z</dcterms:modified>
</cp:coreProperties>
</file>